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96" w:rsidRPr="000F5FBC" w:rsidRDefault="00264E96" w:rsidP="00264E96">
      <w:pPr>
        <w:pStyle w:val="Default"/>
        <w:jc w:val="right"/>
      </w:pPr>
      <w:r w:rsidRPr="000F5FBC">
        <w:t xml:space="preserve">                        УТВЕРЖДЕН </w:t>
      </w:r>
    </w:p>
    <w:p w:rsidR="00264E96" w:rsidRPr="000F5FBC" w:rsidRDefault="00264E96" w:rsidP="00264E96">
      <w:pPr>
        <w:pStyle w:val="Default"/>
        <w:jc w:val="right"/>
      </w:pPr>
      <w:r w:rsidRPr="000F5FBC">
        <w:t xml:space="preserve"> Приложение №</w:t>
      </w:r>
      <w:r w:rsidR="00EC0573" w:rsidRPr="000F5FBC">
        <w:t xml:space="preserve"> 1</w:t>
      </w:r>
      <w:r w:rsidRPr="000F5FBC">
        <w:t xml:space="preserve">   </w:t>
      </w:r>
    </w:p>
    <w:p w:rsidR="00264E96" w:rsidRPr="000F5FBC" w:rsidRDefault="00EC0573" w:rsidP="00264E96">
      <w:pPr>
        <w:pStyle w:val="Default"/>
        <w:jc w:val="right"/>
      </w:pPr>
      <w:r w:rsidRPr="000F5FBC">
        <w:t xml:space="preserve">приказ от 30.08.2018 </w:t>
      </w:r>
      <w:r w:rsidR="00264E96" w:rsidRPr="000F5FBC">
        <w:t>года №</w:t>
      </w:r>
      <w:r w:rsidRPr="000F5FBC">
        <w:t xml:space="preserve"> 283</w:t>
      </w:r>
      <w:r w:rsidR="00264E96" w:rsidRPr="000F5FBC">
        <w:t xml:space="preserve">  </w:t>
      </w:r>
    </w:p>
    <w:p w:rsidR="00264E96" w:rsidRPr="000F5FBC" w:rsidRDefault="00264E96" w:rsidP="00264E96">
      <w:pPr>
        <w:pStyle w:val="Default"/>
        <w:jc w:val="center"/>
      </w:pPr>
      <w:r w:rsidRPr="000F5FBC">
        <w:rPr>
          <w:b/>
          <w:bCs/>
        </w:rPr>
        <w:t>Учебный план</w:t>
      </w:r>
    </w:p>
    <w:p w:rsidR="00264E96" w:rsidRPr="000F5FBC" w:rsidRDefault="00264E96" w:rsidP="00264E96">
      <w:pPr>
        <w:pStyle w:val="Default"/>
        <w:jc w:val="center"/>
      </w:pPr>
      <w:r w:rsidRPr="000F5FBC">
        <w:rPr>
          <w:b/>
          <w:bCs/>
        </w:rPr>
        <w:t>муниципального казённого общеобразовательного учреждения</w:t>
      </w:r>
    </w:p>
    <w:p w:rsidR="00264E96" w:rsidRPr="000F5FBC" w:rsidRDefault="00264E96" w:rsidP="00264E96">
      <w:pPr>
        <w:pStyle w:val="Default"/>
        <w:jc w:val="center"/>
      </w:pPr>
      <w:r w:rsidRPr="000F5FBC">
        <w:rPr>
          <w:b/>
          <w:bCs/>
        </w:rPr>
        <w:t xml:space="preserve">«Основная общеобразовательная школа села </w:t>
      </w:r>
      <w:proofErr w:type="gramStart"/>
      <w:r w:rsidRPr="000F5FBC">
        <w:rPr>
          <w:b/>
          <w:bCs/>
        </w:rPr>
        <w:t>Благословенное</w:t>
      </w:r>
      <w:proofErr w:type="gramEnd"/>
    </w:p>
    <w:p w:rsidR="00264E96" w:rsidRPr="000F5FBC" w:rsidRDefault="00264E96" w:rsidP="00264E96">
      <w:pPr>
        <w:pStyle w:val="Default"/>
        <w:jc w:val="center"/>
      </w:pPr>
      <w:r w:rsidRPr="000F5FBC">
        <w:rPr>
          <w:b/>
          <w:bCs/>
        </w:rPr>
        <w:t xml:space="preserve">имени Героя Советского Союза Георгия </w:t>
      </w:r>
      <w:proofErr w:type="spellStart"/>
      <w:r w:rsidRPr="000F5FBC">
        <w:rPr>
          <w:b/>
          <w:bCs/>
        </w:rPr>
        <w:t>Дорофеевича</w:t>
      </w:r>
      <w:proofErr w:type="spellEnd"/>
      <w:r w:rsidRPr="000F5FBC">
        <w:rPr>
          <w:b/>
          <w:bCs/>
        </w:rPr>
        <w:t xml:space="preserve"> Лопатина»</w:t>
      </w:r>
    </w:p>
    <w:p w:rsidR="00264E96" w:rsidRPr="000F5FBC" w:rsidRDefault="00264E96" w:rsidP="00264E96">
      <w:pPr>
        <w:pStyle w:val="Default"/>
        <w:jc w:val="center"/>
      </w:pPr>
      <w:r w:rsidRPr="000F5FBC">
        <w:rPr>
          <w:b/>
          <w:bCs/>
        </w:rPr>
        <w:t>в 1-4-х классах на 2018-2019 учебный год</w:t>
      </w:r>
    </w:p>
    <w:p w:rsidR="00264E96" w:rsidRPr="000F5FBC" w:rsidRDefault="00264E96" w:rsidP="00264E96">
      <w:pPr>
        <w:pStyle w:val="Default"/>
        <w:jc w:val="center"/>
      </w:pPr>
      <w:r w:rsidRPr="000F5FBC">
        <w:rPr>
          <w:b/>
          <w:bCs/>
        </w:rPr>
        <w:t>Пояснительная записка</w:t>
      </w:r>
    </w:p>
    <w:p w:rsidR="00264E96" w:rsidRPr="000F5FBC" w:rsidRDefault="00264E96" w:rsidP="00264E96">
      <w:pPr>
        <w:pStyle w:val="Default"/>
        <w:ind w:firstLine="708"/>
        <w:jc w:val="both"/>
      </w:pPr>
      <w:proofErr w:type="gramStart"/>
      <w:r w:rsidRPr="000F5FBC">
        <w:t xml:space="preserve">Учебный план МКОУ «ООШ с. Благословенное имени Героя Советского Союза Г.Д. Лопатина», реализующий программы начального общего образования (далее – УП, школа),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в 1-4 классах. </w:t>
      </w:r>
      <w:proofErr w:type="gramEnd"/>
    </w:p>
    <w:p w:rsidR="00264E96" w:rsidRPr="000F5FBC" w:rsidRDefault="00264E96" w:rsidP="00264E96">
      <w:pPr>
        <w:pStyle w:val="Default"/>
        <w:ind w:firstLine="708"/>
        <w:jc w:val="both"/>
      </w:pPr>
      <w:r w:rsidRPr="000F5FBC">
        <w:t xml:space="preserve">УП школы </w:t>
      </w:r>
      <w:proofErr w:type="gramStart"/>
      <w:r w:rsidRPr="000F5FBC">
        <w:t>разработан</w:t>
      </w:r>
      <w:proofErr w:type="gramEnd"/>
      <w:r w:rsidRPr="000F5FBC">
        <w:t xml:space="preserve"> на основании следующих нормативных документов: </w:t>
      </w:r>
    </w:p>
    <w:p w:rsidR="00264E96" w:rsidRPr="000F5FBC" w:rsidRDefault="00264E96" w:rsidP="00264E96">
      <w:pPr>
        <w:pStyle w:val="Default"/>
        <w:jc w:val="both"/>
      </w:pPr>
      <w:r w:rsidRPr="000F5FBC">
        <w:t>- Ф</w:t>
      </w:r>
      <w:r w:rsidR="00674395" w:rsidRPr="000F5FBC">
        <w:t>едерального закона от 29.12.2013</w:t>
      </w:r>
      <w:r w:rsidRPr="000F5FBC">
        <w:t xml:space="preserve"> № 273-ФЗ «Об образовании в Российской Федерации»; </w:t>
      </w:r>
    </w:p>
    <w:p w:rsidR="00264E96" w:rsidRPr="000F5FBC" w:rsidRDefault="00264E96" w:rsidP="00264E96">
      <w:pPr>
        <w:pStyle w:val="Default"/>
        <w:jc w:val="both"/>
      </w:pPr>
      <w:r w:rsidRPr="000F5FBC">
        <w:t xml:space="preserve">- Приказа </w:t>
      </w:r>
      <w:proofErr w:type="spellStart"/>
      <w:r w:rsidRPr="000F5FBC">
        <w:t>Минобрнауки</w:t>
      </w:r>
      <w:proofErr w:type="spellEnd"/>
      <w:r w:rsidRPr="000F5FBC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264E96" w:rsidRPr="000F5FBC" w:rsidRDefault="00264E96" w:rsidP="00264E96">
      <w:pPr>
        <w:pStyle w:val="Default"/>
        <w:jc w:val="both"/>
      </w:pPr>
      <w:r w:rsidRPr="000F5FBC">
        <w:t xml:space="preserve">- Приказа </w:t>
      </w:r>
      <w:proofErr w:type="spellStart"/>
      <w:r w:rsidRPr="000F5FBC">
        <w:t>Минобрнауки</w:t>
      </w:r>
      <w:proofErr w:type="spellEnd"/>
      <w:r w:rsidRPr="000F5FBC"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64E96" w:rsidRPr="000F5FBC" w:rsidRDefault="00264E96" w:rsidP="00264E96">
      <w:pPr>
        <w:pStyle w:val="Default"/>
        <w:jc w:val="both"/>
      </w:pPr>
      <w:r w:rsidRPr="000F5FBC">
        <w:t xml:space="preserve">- 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0F5FBC">
        <w:t>СанПиН</w:t>
      </w:r>
      <w:proofErr w:type="spellEnd"/>
      <w:r w:rsidRPr="000F5FBC"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264E96" w:rsidRPr="000F5FBC" w:rsidRDefault="00264E96" w:rsidP="00264E96">
      <w:pPr>
        <w:pStyle w:val="Default"/>
        <w:jc w:val="both"/>
      </w:pPr>
      <w:r w:rsidRPr="000F5FBC">
        <w:t>- Приказ комитета образования от 27.05.2013 № 254 «Об утверждении регионального базисного учебного плана на 2013-2014 учебный год для общеобразовательных учреждений Еврейской автономной области»;</w:t>
      </w:r>
    </w:p>
    <w:p w:rsidR="00264E96" w:rsidRPr="000F5FBC" w:rsidRDefault="00264E96" w:rsidP="00264E96">
      <w:pPr>
        <w:pStyle w:val="Default"/>
        <w:jc w:val="both"/>
      </w:pPr>
      <w:r w:rsidRPr="000F5FBC">
        <w:t>- Письмо комитета образования Еврейско</w:t>
      </w:r>
      <w:r w:rsidR="006A7688" w:rsidRPr="000F5FBC">
        <w:t>й автономной области от 10.04.2017 № 1584/15-01</w:t>
      </w:r>
      <w:r w:rsidRPr="000F5FBC">
        <w:t xml:space="preserve"> «Об организации обр</w:t>
      </w:r>
      <w:r w:rsidR="006A7688" w:rsidRPr="000F5FBC">
        <w:t>азовательной деятельности в 2018/2019</w:t>
      </w:r>
      <w:r w:rsidRPr="000F5FBC">
        <w:t xml:space="preserve"> учебном году». </w:t>
      </w:r>
    </w:p>
    <w:p w:rsidR="00264E96" w:rsidRPr="000F5FBC" w:rsidRDefault="00264E96" w:rsidP="00264E96">
      <w:pPr>
        <w:pStyle w:val="Default"/>
        <w:jc w:val="both"/>
        <w:rPr>
          <w:i/>
        </w:rPr>
      </w:pPr>
    </w:p>
    <w:p w:rsidR="00264E96" w:rsidRPr="000F5FBC" w:rsidRDefault="001A292A" w:rsidP="00264E96">
      <w:pPr>
        <w:pStyle w:val="Default"/>
        <w:ind w:firstLine="708"/>
        <w:jc w:val="both"/>
      </w:pPr>
      <w:r w:rsidRPr="000F5FBC">
        <w:t xml:space="preserve">УП состоит из двух частей - </w:t>
      </w:r>
      <w:r w:rsidR="00264E96" w:rsidRPr="000F5FBC">
        <w:t>обязательной части и части, формируемой участн</w:t>
      </w:r>
      <w:r w:rsidRPr="000F5FBC">
        <w:t>иками образовательных отношений, включающей внеурочную деятельность.</w:t>
      </w:r>
      <w:r w:rsidR="00264E96" w:rsidRPr="000F5FBC">
        <w:t xml:space="preserve"> </w:t>
      </w:r>
    </w:p>
    <w:p w:rsidR="00264E96" w:rsidRPr="000F5FBC" w:rsidRDefault="00264E96" w:rsidP="00264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Обязательная часть составляет - 80 %, часть, формируемая участниками образовательных отношений – 20 %. Обязательная часть УП определяет состав учебных предметов обязательных предметных областей и учебное время, отводимое на изучение в 1-4 классах.</w:t>
      </w:r>
      <w:r w:rsidRPr="000F5FBC">
        <w:rPr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 xml:space="preserve">Часть УП, формируемая участниками образовательных отношений, определяет время, отводимое на изучение, содержания образования, обеспечивающего реализацию интересов и потребностей обучающихся, их родителей (законных представителей). </w:t>
      </w:r>
    </w:p>
    <w:p w:rsidR="00264E96" w:rsidRPr="000F5FBC" w:rsidRDefault="00264E96" w:rsidP="00264E96">
      <w:pPr>
        <w:pStyle w:val="Default"/>
        <w:ind w:firstLine="708"/>
        <w:jc w:val="both"/>
      </w:pPr>
      <w:r w:rsidRPr="000F5FBC">
        <w:t xml:space="preserve">Продолжительность учебного года в 1-х классах – 33 учебных недели, 2-4-х классах – 34 учебных недели. </w:t>
      </w:r>
    </w:p>
    <w:p w:rsidR="006014FA" w:rsidRPr="000F5FBC" w:rsidRDefault="006014FA" w:rsidP="00264E96">
      <w:pPr>
        <w:pStyle w:val="Default"/>
        <w:ind w:firstLine="708"/>
        <w:jc w:val="both"/>
      </w:pPr>
      <w:r w:rsidRPr="000F5FBC">
        <w:lastRenderedPageBreak/>
        <w:t>Обучение в 1 класс осуществляется с собл</w:t>
      </w:r>
      <w:r w:rsidR="00916E9B" w:rsidRPr="000F5FBC">
        <w:t>юдением следующих</w:t>
      </w:r>
      <w:r w:rsidRPr="000F5FBC">
        <w:t xml:space="preserve"> требований:</w:t>
      </w:r>
    </w:p>
    <w:p w:rsidR="006014FA" w:rsidRPr="000F5FBC" w:rsidRDefault="006014FA" w:rsidP="006014FA">
      <w:pPr>
        <w:pStyle w:val="Default"/>
        <w:jc w:val="both"/>
      </w:pPr>
      <w:r w:rsidRPr="000F5FBC">
        <w:t>- использование «ступенчатого» режима обучения в первом полугодии (в сентябре, октябре – по 3 урока в день  по 35 минут каждый, в ноябре-декабре – по 4 урока в день по 35 минут каждый; январь-май – по 4 урока в день по 40 минут каждый)</w:t>
      </w:r>
      <w:r w:rsidR="00916E9B" w:rsidRPr="000F5FBC">
        <w:t>;</w:t>
      </w:r>
    </w:p>
    <w:p w:rsidR="00916E9B" w:rsidRPr="000F5FBC" w:rsidRDefault="00916E9B" w:rsidP="006014FA">
      <w:pPr>
        <w:pStyle w:val="Default"/>
        <w:jc w:val="both"/>
      </w:pPr>
      <w:r w:rsidRPr="000F5FBC">
        <w:t>- учебные занятия проводятся в 1 смену;</w:t>
      </w:r>
    </w:p>
    <w:p w:rsidR="006014FA" w:rsidRPr="000F5FBC" w:rsidRDefault="00916E9B" w:rsidP="006014FA">
      <w:pPr>
        <w:pStyle w:val="Default"/>
        <w:jc w:val="both"/>
      </w:pPr>
      <w:r w:rsidRPr="000F5FBC">
        <w:t>- обучение проводится без бального оценивания занятий обучающихся и домашних занятий.</w:t>
      </w:r>
    </w:p>
    <w:p w:rsidR="00264E96" w:rsidRPr="000F5FBC" w:rsidRDefault="006014FA" w:rsidP="006014FA">
      <w:pPr>
        <w:pStyle w:val="Default"/>
        <w:jc w:val="both"/>
      </w:pPr>
      <w:r w:rsidRPr="000F5FBC">
        <w:t xml:space="preserve"> </w:t>
      </w:r>
      <w:r w:rsidR="00264E96" w:rsidRPr="000F5FBC">
        <w:t xml:space="preserve">Занятия в 1-4-х классах проводятся по 5-девной учебной недели, в первую смену. Во 2-4-х классах уроки проводятся по 40 минут. </w:t>
      </w:r>
    </w:p>
    <w:p w:rsidR="00264E96" w:rsidRPr="000F5FBC" w:rsidRDefault="00264E96" w:rsidP="00264E96">
      <w:pPr>
        <w:pStyle w:val="Default"/>
        <w:jc w:val="center"/>
      </w:pPr>
      <w:r w:rsidRPr="000F5FBC">
        <w:rPr>
          <w:b/>
          <w:bCs/>
        </w:rPr>
        <w:t>Особенности учебного плана</w:t>
      </w:r>
    </w:p>
    <w:p w:rsidR="00264E96" w:rsidRPr="000F5FBC" w:rsidRDefault="00264E96" w:rsidP="00264E96">
      <w:pPr>
        <w:pStyle w:val="Default"/>
      </w:pPr>
      <w:r w:rsidRPr="000F5FBC">
        <w:t xml:space="preserve">В УП входят следующие обязательные предметные области и учебные предметы: </w:t>
      </w:r>
    </w:p>
    <w:p w:rsidR="00264E96" w:rsidRPr="000F5FBC" w:rsidRDefault="00264E96" w:rsidP="00264E96">
      <w:pPr>
        <w:pStyle w:val="Default"/>
      </w:pPr>
      <w:r w:rsidRPr="000F5FBC">
        <w:t>-</w:t>
      </w:r>
      <w:r w:rsidR="005032D1" w:rsidRPr="000F5FBC">
        <w:t xml:space="preserve"> </w:t>
      </w:r>
      <w:r w:rsidR="002C28A9" w:rsidRPr="000F5FBC">
        <w:t>Русский язык и литературное чтение</w:t>
      </w:r>
      <w:r w:rsidRPr="000F5FBC">
        <w:t xml:space="preserve">; </w:t>
      </w:r>
    </w:p>
    <w:p w:rsidR="002C28A9" w:rsidRPr="000F5FBC" w:rsidRDefault="002C28A9" w:rsidP="00264E96">
      <w:pPr>
        <w:pStyle w:val="Default"/>
      </w:pPr>
      <w:r w:rsidRPr="000F5FBC">
        <w:t>- Иностранный язык</w:t>
      </w:r>
      <w:r w:rsidR="00264E96" w:rsidRPr="000F5FBC">
        <w:t>;</w:t>
      </w:r>
    </w:p>
    <w:p w:rsidR="00264E96" w:rsidRPr="000F5FBC" w:rsidRDefault="002C28A9" w:rsidP="00264E96">
      <w:pPr>
        <w:pStyle w:val="Default"/>
      </w:pPr>
      <w:r w:rsidRPr="000F5FBC">
        <w:t>- Математика;</w:t>
      </w:r>
      <w:r w:rsidR="00264E96" w:rsidRPr="000F5FBC">
        <w:t xml:space="preserve"> </w:t>
      </w:r>
    </w:p>
    <w:p w:rsidR="00264E96" w:rsidRPr="000F5FBC" w:rsidRDefault="00264E96" w:rsidP="00264E96">
      <w:pPr>
        <w:pStyle w:val="Default"/>
      </w:pPr>
      <w:r w:rsidRPr="000F5FBC">
        <w:t xml:space="preserve">- Обществознание и естествознание (окружающий мир); </w:t>
      </w:r>
    </w:p>
    <w:p w:rsidR="00264E96" w:rsidRPr="000F5FBC" w:rsidRDefault="00264E96" w:rsidP="00264E96">
      <w:pPr>
        <w:pStyle w:val="Default"/>
      </w:pPr>
      <w:r w:rsidRPr="000F5FBC">
        <w:t>- Основы религиозной культуры</w:t>
      </w:r>
      <w:r w:rsidR="002C28A9" w:rsidRPr="000F5FBC">
        <w:t xml:space="preserve"> и светской этики</w:t>
      </w:r>
      <w:r w:rsidRPr="000F5FBC">
        <w:t xml:space="preserve">; </w:t>
      </w:r>
    </w:p>
    <w:p w:rsidR="00264E96" w:rsidRPr="000F5FBC" w:rsidRDefault="00264E96" w:rsidP="00264E96">
      <w:pPr>
        <w:pStyle w:val="Default"/>
      </w:pPr>
      <w:r w:rsidRPr="000F5FBC">
        <w:t xml:space="preserve">- Искусство (музыка, изобразительное искусство); </w:t>
      </w:r>
    </w:p>
    <w:p w:rsidR="00264E96" w:rsidRPr="000F5FBC" w:rsidRDefault="00264E96" w:rsidP="00264E96">
      <w:pPr>
        <w:pStyle w:val="Default"/>
      </w:pPr>
      <w:r w:rsidRPr="000F5FBC">
        <w:t xml:space="preserve">- Технология (технология); </w:t>
      </w:r>
    </w:p>
    <w:p w:rsidR="00264E96" w:rsidRPr="000F5FBC" w:rsidRDefault="00264E96" w:rsidP="00264E96">
      <w:pPr>
        <w:pStyle w:val="Default"/>
      </w:pPr>
      <w:r w:rsidRPr="000F5FBC">
        <w:t>- Физическа</w:t>
      </w:r>
      <w:r w:rsidR="001507BE" w:rsidRPr="000F5FBC">
        <w:t>я культура</w:t>
      </w:r>
      <w:r w:rsidRPr="000F5FBC">
        <w:t xml:space="preserve">. </w:t>
      </w:r>
    </w:p>
    <w:p w:rsidR="00264E96" w:rsidRPr="000F5FBC" w:rsidRDefault="00264E96" w:rsidP="00264E96">
      <w:pPr>
        <w:pStyle w:val="Default"/>
        <w:ind w:firstLine="708"/>
        <w:jc w:val="both"/>
      </w:pPr>
      <w:proofErr w:type="gramStart"/>
      <w:r w:rsidRPr="000F5FBC">
        <w:t>Учебный предмет «Иностранный язык» изучается во 2-4 классах в объёме 2 часа в неделю: в МКОУ «ООШ с. Благословенное имени Героя Советского Союза Г.Д. Лопатина» - английский язык, в филиале МКОУ «ООШ с. Благословенное имени Героя Советского Союза Г.Д. Лопа</w:t>
      </w:r>
      <w:r w:rsidR="005B5CAA" w:rsidRPr="000F5FBC">
        <w:t xml:space="preserve">тина» в с. </w:t>
      </w:r>
      <w:proofErr w:type="spellStart"/>
      <w:r w:rsidR="005B5CAA" w:rsidRPr="000F5FBC">
        <w:t>Нагибово</w:t>
      </w:r>
      <w:proofErr w:type="spellEnd"/>
      <w:r w:rsidR="005B5CAA" w:rsidRPr="000F5FBC">
        <w:t xml:space="preserve"> - английский язык</w:t>
      </w:r>
      <w:r w:rsidRPr="000F5FBC">
        <w:t>,  в филиале МКОУ «ООШ с. Благословенное имени Героя Советского Союза Г.Д. Лопатина» в</w:t>
      </w:r>
      <w:proofErr w:type="gramEnd"/>
      <w:r w:rsidRPr="000F5FBC">
        <w:t xml:space="preserve"> </w:t>
      </w:r>
      <w:proofErr w:type="gramStart"/>
      <w:r w:rsidRPr="000F5FBC">
        <w:t>селе</w:t>
      </w:r>
      <w:proofErr w:type="gramEnd"/>
      <w:r w:rsidRPr="000F5FBC">
        <w:t xml:space="preserve"> Ручейки – английский язык. </w:t>
      </w:r>
    </w:p>
    <w:p w:rsidR="00264E96" w:rsidRPr="000F5FBC" w:rsidRDefault="00264E96" w:rsidP="00264E96">
      <w:pPr>
        <w:pStyle w:val="Default"/>
        <w:ind w:firstLine="708"/>
        <w:jc w:val="both"/>
        <w:rPr>
          <w:i/>
        </w:rPr>
      </w:pPr>
      <w:proofErr w:type="gramStart"/>
      <w:r w:rsidRPr="000F5FBC">
        <w:t>На основании решения педагогического совета школы от 29.03.2017 № 04 МКОУ «ООШ с. Благословенное имени Героя Советского Союза Г.Д. Лопатина» работа</w:t>
      </w:r>
      <w:r w:rsidR="00E077E0" w:rsidRPr="000F5FBC">
        <w:t>ет по пятидневной учебной неделе</w:t>
      </w:r>
      <w:r w:rsidRPr="000F5FBC">
        <w:t>,</w:t>
      </w:r>
      <w:r w:rsidRPr="000F5FBC">
        <w:rPr>
          <w:i/>
        </w:rPr>
        <w:t xml:space="preserve"> </w:t>
      </w:r>
      <w:r w:rsidRPr="000F5FBC">
        <w:t xml:space="preserve">филиал МКОУ «ООШ с. Благословенное имени Героя Советского Союза Г.Д. Лопатина» в с. </w:t>
      </w:r>
      <w:proofErr w:type="spellStart"/>
      <w:r w:rsidRPr="000F5FBC">
        <w:t>Нагибово</w:t>
      </w:r>
      <w:proofErr w:type="spellEnd"/>
      <w:r w:rsidRPr="000F5FBC">
        <w:t xml:space="preserve"> и филиал МКОУ «ООШ с. Благословенное имени Героя Советского Союза Г.Д. Лопатина» в селе Ручейки </w:t>
      </w:r>
      <w:r w:rsidR="00325132" w:rsidRPr="000F5FBC">
        <w:t>на основании решения педагогического</w:t>
      </w:r>
      <w:proofErr w:type="gramEnd"/>
      <w:r w:rsidR="00325132" w:rsidRPr="000F5FBC">
        <w:t xml:space="preserve"> совета школы от 29.05.2018 г. № 10  </w:t>
      </w:r>
      <w:r w:rsidRPr="000F5FBC">
        <w:t xml:space="preserve">работают по </w:t>
      </w:r>
      <w:r w:rsidR="00E077E0" w:rsidRPr="000F5FBC">
        <w:t>пятидневной учебной неделе</w:t>
      </w:r>
      <w:r w:rsidRPr="000F5FBC">
        <w:t>.</w:t>
      </w:r>
      <w:r w:rsidRPr="000F5FBC">
        <w:rPr>
          <w:i/>
        </w:rPr>
        <w:t xml:space="preserve">  </w:t>
      </w:r>
      <w:r w:rsidR="00E077E0" w:rsidRPr="000F5FBC">
        <w:rPr>
          <w:i/>
        </w:rPr>
        <w:t xml:space="preserve"> </w:t>
      </w:r>
    </w:p>
    <w:p w:rsidR="00264E96" w:rsidRPr="000F5FBC" w:rsidRDefault="00264E96" w:rsidP="00264E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FBC">
        <w:rPr>
          <w:rFonts w:ascii="Times New Roman" w:hAnsi="Times New Roman" w:cs="Times New Roman"/>
          <w:sz w:val="24"/>
          <w:szCs w:val="24"/>
        </w:rPr>
        <w:t>На основании решения классного роди</w:t>
      </w:r>
      <w:r w:rsidR="00F1517A" w:rsidRPr="000F5FBC">
        <w:rPr>
          <w:rFonts w:ascii="Times New Roman" w:hAnsi="Times New Roman" w:cs="Times New Roman"/>
          <w:sz w:val="24"/>
          <w:szCs w:val="24"/>
        </w:rPr>
        <w:t xml:space="preserve">тельского собрания от </w:t>
      </w:r>
      <w:r w:rsidR="00041BCA" w:rsidRPr="000F5FBC">
        <w:rPr>
          <w:rFonts w:ascii="Times New Roman" w:hAnsi="Times New Roman" w:cs="Times New Roman"/>
          <w:sz w:val="24"/>
          <w:szCs w:val="24"/>
        </w:rPr>
        <w:t>17.05.2018г.</w:t>
      </w:r>
      <w:r w:rsidRPr="000F5FBC">
        <w:rPr>
          <w:rFonts w:ascii="Times New Roman" w:hAnsi="Times New Roman" w:cs="Times New Roman"/>
          <w:sz w:val="24"/>
          <w:szCs w:val="24"/>
        </w:rPr>
        <w:t xml:space="preserve"> (школа с</w:t>
      </w:r>
      <w:r w:rsidR="00F1517A" w:rsidRPr="000F5FBC">
        <w:rPr>
          <w:rFonts w:ascii="Times New Roman" w:hAnsi="Times New Roman" w:cs="Times New Roman"/>
          <w:sz w:val="24"/>
          <w:szCs w:val="24"/>
        </w:rPr>
        <w:t>. Благословенное</w:t>
      </w:r>
      <w:r w:rsidR="00F1517A" w:rsidRPr="00BD36A7">
        <w:rPr>
          <w:rFonts w:ascii="Times New Roman" w:hAnsi="Times New Roman" w:cs="Times New Roman"/>
          <w:sz w:val="24"/>
          <w:szCs w:val="24"/>
        </w:rPr>
        <w:t xml:space="preserve">), </w:t>
      </w:r>
      <w:r w:rsidR="00FD5D66">
        <w:rPr>
          <w:rFonts w:ascii="Times New Roman" w:hAnsi="Times New Roman" w:cs="Times New Roman"/>
          <w:sz w:val="24"/>
          <w:szCs w:val="24"/>
        </w:rPr>
        <w:t xml:space="preserve">на основании решения общешкольного родительского собрания </w:t>
      </w:r>
      <w:r w:rsidR="00F1517A" w:rsidRPr="00BD36A7">
        <w:rPr>
          <w:rFonts w:ascii="Times New Roman" w:hAnsi="Times New Roman" w:cs="Times New Roman"/>
          <w:sz w:val="24"/>
          <w:szCs w:val="24"/>
        </w:rPr>
        <w:t xml:space="preserve">от </w:t>
      </w:r>
      <w:r w:rsidRPr="00BD36A7">
        <w:rPr>
          <w:rFonts w:ascii="Times New Roman" w:hAnsi="Times New Roman" w:cs="Times New Roman"/>
          <w:sz w:val="24"/>
          <w:szCs w:val="24"/>
        </w:rPr>
        <w:t xml:space="preserve"> </w:t>
      </w:r>
      <w:r w:rsidR="00BD36A7" w:rsidRPr="00BD36A7">
        <w:rPr>
          <w:rFonts w:ascii="Times New Roman" w:hAnsi="Times New Roman" w:cs="Times New Roman"/>
          <w:sz w:val="24"/>
          <w:szCs w:val="24"/>
        </w:rPr>
        <w:t>16.05.2018 г</w:t>
      </w:r>
      <w:r w:rsidR="00BD36A7">
        <w:rPr>
          <w:rFonts w:ascii="Times New Roman" w:hAnsi="Times New Roman" w:cs="Times New Roman"/>
          <w:sz w:val="24"/>
          <w:szCs w:val="24"/>
        </w:rPr>
        <w:t xml:space="preserve">. </w:t>
      </w:r>
      <w:r w:rsidRPr="00BD36A7">
        <w:rPr>
          <w:rFonts w:ascii="Times New Roman" w:hAnsi="Times New Roman" w:cs="Times New Roman"/>
          <w:sz w:val="24"/>
          <w:szCs w:val="24"/>
        </w:rPr>
        <w:t>(шко</w:t>
      </w:r>
      <w:r w:rsidR="00F1517A" w:rsidRPr="00BD36A7">
        <w:rPr>
          <w:rFonts w:ascii="Times New Roman" w:hAnsi="Times New Roman" w:cs="Times New Roman"/>
          <w:sz w:val="24"/>
          <w:szCs w:val="24"/>
        </w:rPr>
        <w:t xml:space="preserve">ла с. </w:t>
      </w:r>
      <w:proofErr w:type="spellStart"/>
      <w:r w:rsidR="00F1517A" w:rsidRPr="00BD36A7">
        <w:rPr>
          <w:rFonts w:ascii="Times New Roman" w:hAnsi="Times New Roman" w:cs="Times New Roman"/>
          <w:sz w:val="24"/>
          <w:szCs w:val="24"/>
        </w:rPr>
        <w:t>Нагибово</w:t>
      </w:r>
      <w:proofErr w:type="spellEnd"/>
      <w:r w:rsidR="00F1517A" w:rsidRPr="00BD36A7">
        <w:rPr>
          <w:rFonts w:ascii="Times New Roman" w:hAnsi="Times New Roman" w:cs="Times New Roman"/>
          <w:sz w:val="24"/>
          <w:szCs w:val="24"/>
        </w:rPr>
        <w:t>),</w:t>
      </w:r>
      <w:r w:rsidR="00F1517A" w:rsidRPr="000F5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17A" w:rsidRPr="000F5FBC">
        <w:rPr>
          <w:rFonts w:ascii="Times New Roman" w:hAnsi="Times New Roman" w:cs="Times New Roman"/>
          <w:sz w:val="24"/>
          <w:szCs w:val="24"/>
        </w:rPr>
        <w:t xml:space="preserve">от </w:t>
      </w:r>
      <w:r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="00D26DEC" w:rsidRPr="000F5FBC">
        <w:rPr>
          <w:rFonts w:ascii="Times New Roman" w:hAnsi="Times New Roman" w:cs="Times New Roman"/>
          <w:sz w:val="24"/>
          <w:szCs w:val="24"/>
        </w:rPr>
        <w:t xml:space="preserve">13.05.2018 г. </w:t>
      </w:r>
      <w:r w:rsidRPr="000F5FBC">
        <w:rPr>
          <w:rFonts w:ascii="Times New Roman" w:hAnsi="Times New Roman" w:cs="Times New Roman"/>
          <w:sz w:val="24"/>
          <w:szCs w:val="24"/>
        </w:rPr>
        <w:t>(с. Ручейки) часть УП, формируемая участниками образовательных отношений использовано на введение специально разработанных учебных курсов, обеспечивающих интересы и потребности участников образовательного процесса, увеличение учебных часов, предусмотренных на изучение отдельных учебных предметов в обязательной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части:</w:t>
      </w:r>
      <w:proofErr w:type="gramEnd"/>
    </w:p>
    <w:p w:rsidR="00264E96" w:rsidRPr="000F5FBC" w:rsidRDefault="00264E96" w:rsidP="00264E96">
      <w:pPr>
        <w:ind w:firstLine="708"/>
        <w:jc w:val="both"/>
        <w:rPr>
          <w:i/>
          <w:sz w:val="24"/>
          <w:szCs w:val="24"/>
        </w:rPr>
      </w:pPr>
    </w:p>
    <w:p w:rsidR="00264E96" w:rsidRPr="000F5FBC" w:rsidRDefault="00264E96" w:rsidP="00264E96">
      <w:pPr>
        <w:rPr>
          <w:i/>
          <w:sz w:val="24"/>
          <w:szCs w:val="24"/>
        </w:rPr>
      </w:pPr>
    </w:p>
    <w:p w:rsidR="00264E96" w:rsidRPr="000F5FBC" w:rsidRDefault="00264E96" w:rsidP="00264E96">
      <w:pPr>
        <w:rPr>
          <w:rFonts w:ascii="Times New Roman" w:hAnsi="Times New Roman" w:cs="Times New Roman"/>
          <w:i/>
          <w:sz w:val="24"/>
          <w:szCs w:val="24"/>
        </w:rPr>
      </w:pPr>
    </w:p>
    <w:p w:rsidR="00264E96" w:rsidRPr="000F5FBC" w:rsidRDefault="00264E96" w:rsidP="00264E96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2516"/>
        <w:gridCol w:w="1924"/>
        <w:gridCol w:w="1195"/>
        <w:gridCol w:w="1133"/>
        <w:gridCol w:w="1112"/>
        <w:gridCol w:w="1159"/>
        <w:gridCol w:w="1133"/>
        <w:gridCol w:w="1133"/>
        <w:gridCol w:w="1136"/>
        <w:gridCol w:w="1133"/>
        <w:gridCol w:w="1212"/>
      </w:tblGrid>
      <w:tr w:rsidR="00CC3E2C" w:rsidRPr="000F5FBC" w:rsidTr="00CC3E2C">
        <w:tc>
          <w:tcPr>
            <w:tcW w:w="8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(Н)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(Н)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(Н)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(Н)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</w:tc>
      </w:tr>
      <w:tr w:rsidR="00CC3E2C" w:rsidRPr="000F5FBC" w:rsidTr="00CC3E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E96" w:rsidRPr="000F5FBC" w:rsidRDefault="00264E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96" w:rsidRPr="000F5FBC" w:rsidRDefault="00264E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499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96" w:rsidRPr="000F5FBC" w:rsidRDefault="0026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CC3E2C" w:rsidRPr="000F5FBC" w:rsidTr="00CC3E2C">
        <w:tc>
          <w:tcPr>
            <w:tcW w:w="8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Филология 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3F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147FA8" w:rsidP="008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89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6D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6D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CC3E2C" w:rsidRPr="000F5FBC" w:rsidTr="00CC3E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3F6AA7" w:rsidP="003F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6D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6D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C3E2C" w:rsidRPr="000F5FBC" w:rsidTr="00CC3E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C3E2C" w:rsidRPr="000F5FBC" w:rsidTr="00CC3E2C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CC3E2C" w:rsidRPr="000F5FBC" w:rsidTr="00CC3E2C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C3E2C" w:rsidRPr="000F5FBC" w:rsidTr="00CC3E2C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 w:rsidP="006D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C3E2C" w:rsidRPr="000F5FBC" w:rsidTr="00CC3E2C">
        <w:tc>
          <w:tcPr>
            <w:tcW w:w="8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 w:rsidP="00CC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C3E2C" w:rsidRPr="000F5FBC" w:rsidTr="00CC3E2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C3E2C" w:rsidRPr="000F5FBC" w:rsidTr="00CC3E2C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 w:rsidP="00CC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C3E2C" w:rsidRPr="000F5FBC" w:rsidTr="00CC3E2C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6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 w:rsidP="0014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C3E2C" w:rsidRPr="000F5FBC" w:rsidTr="00CC3E2C">
        <w:tc>
          <w:tcPr>
            <w:tcW w:w="15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 w:rsidP="007F1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6AA7"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7FA8"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2B5C"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708F"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708F"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3E2C" w:rsidRPr="000F5FBC" w:rsidTr="00CC3E2C">
        <w:tc>
          <w:tcPr>
            <w:tcW w:w="15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3F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147FA8" w:rsidP="0014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89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6D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6D7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3E2C" w:rsidRPr="000F5FBC" w:rsidTr="00CC3E2C">
        <w:tc>
          <w:tcPr>
            <w:tcW w:w="15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(в)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A03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1/33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69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A03136" w:rsidP="00A03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89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F0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F0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F0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CC3E2C" w:rsidRPr="000F5FBC" w:rsidTr="00CC3E2C">
        <w:tc>
          <w:tcPr>
            <w:tcW w:w="15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 (в)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7F1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1/33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 w:rsidP="00CC3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D87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E2C" w:rsidRPr="000F5FBC" w:rsidTr="00CC3E2C">
        <w:tc>
          <w:tcPr>
            <w:tcW w:w="15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360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69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69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892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48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4F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4F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4F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C3E2C" w:rsidRPr="000F5FBC" w:rsidTr="00CC3E2C">
        <w:tc>
          <w:tcPr>
            <w:tcW w:w="15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Предельно допустимая недельная </w:t>
            </w: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нагрузка (5-ти дневная учебная неделя)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69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485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4F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2C" w:rsidRPr="000F5FBC" w:rsidRDefault="004F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C3E2C" w:rsidRPr="000F5FBC" w:rsidTr="00CC3E2C">
        <w:tc>
          <w:tcPr>
            <w:tcW w:w="15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Предельно допустимая годовая нагрузка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 w:rsidP="00CC3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D8755D" w:rsidP="00D87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D8755D" w:rsidP="00D87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CC3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D87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E2C" w:rsidRPr="000F5FBC" w:rsidRDefault="00D87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</w:tbl>
    <w:p w:rsidR="00264E96" w:rsidRPr="000F5FBC" w:rsidRDefault="00264E96" w:rsidP="00264E96">
      <w:pPr>
        <w:pStyle w:val="Default"/>
        <w:rPr>
          <w:i/>
        </w:rPr>
      </w:pPr>
    </w:p>
    <w:p w:rsidR="008563E8" w:rsidRPr="000F5FBC" w:rsidRDefault="008563E8" w:rsidP="00AE7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E8" w:rsidRPr="000F5FBC" w:rsidRDefault="008563E8" w:rsidP="00AE7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6B" w:rsidRPr="000F5FBC" w:rsidRDefault="00AE7E23" w:rsidP="00856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BC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E25D6B" w:rsidRPr="000F5FBC" w:rsidRDefault="00E25D6B" w:rsidP="00AE7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25D6B" w:rsidRPr="000F5FBC" w:rsidRDefault="00E25D6B" w:rsidP="00AE7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(далее</w:t>
      </w:r>
      <w:r w:rsidR="003A3ECF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– ФГОС) начального общего образования и науки</w:t>
      </w:r>
    </w:p>
    <w:p w:rsidR="00E25D6B" w:rsidRPr="000F5FBC" w:rsidRDefault="00E25D6B" w:rsidP="00AE7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3A3ECF" w:rsidRPr="000F5FBC">
        <w:rPr>
          <w:rFonts w:ascii="Times New Roman" w:hAnsi="Times New Roman" w:cs="Times New Roman"/>
          <w:sz w:val="24"/>
          <w:szCs w:val="24"/>
        </w:rPr>
        <w:t>06.10.2009 №</w:t>
      </w:r>
      <w:r w:rsidRPr="000F5FBC">
        <w:rPr>
          <w:rFonts w:ascii="Times New Roman" w:hAnsi="Times New Roman" w:cs="Times New Roman"/>
          <w:sz w:val="24"/>
          <w:szCs w:val="24"/>
        </w:rPr>
        <w:t xml:space="preserve"> 373, и ФГОС основного общего</w:t>
      </w:r>
      <w:r w:rsidR="00AE7E23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образования, утвержденным приказом Министерства образования и науки Росси</w:t>
      </w:r>
      <w:r w:rsidR="00AE7E23" w:rsidRPr="000F5FBC">
        <w:rPr>
          <w:rFonts w:ascii="Times New Roman" w:hAnsi="Times New Roman" w:cs="Times New Roman"/>
          <w:sz w:val="24"/>
          <w:szCs w:val="24"/>
        </w:rPr>
        <w:t>йской Федерации от 17.12.2010 №</w:t>
      </w:r>
      <w:r w:rsidRPr="000F5FBC">
        <w:rPr>
          <w:rFonts w:ascii="Times New Roman" w:hAnsi="Times New Roman" w:cs="Times New Roman"/>
          <w:sz w:val="24"/>
          <w:szCs w:val="24"/>
        </w:rPr>
        <w:t xml:space="preserve"> 1897, основные образовательные программы начального общего и основного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санитарно-эпидемиологических правил и нормативов.</w:t>
      </w:r>
    </w:p>
    <w:p w:rsidR="00E25D6B" w:rsidRPr="000F5FBC" w:rsidRDefault="00E25D6B" w:rsidP="00AE7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План внеурочной деятельности сформирован в</w:t>
      </w:r>
      <w:r w:rsidR="00AE7E23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>:</w:t>
      </w:r>
      <w:r w:rsidR="00AE7E23" w:rsidRPr="000F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1)Федеральным Законом Российской Федерации от 29.12.2012 No273-ФЗ «Об образовании в Российской Федерации»;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2)Федеральным государственным стандартом начального общего образования, утвержденным приказом Министерства образования и науки Росси</w:t>
      </w:r>
      <w:r w:rsidR="00942ABD" w:rsidRPr="000F5FBC">
        <w:rPr>
          <w:rFonts w:ascii="Times New Roman" w:hAnsi="Times New Roman" w:cs="Times New Roman"/>
          <w:sz w:val="24"/>
          <w:szCs w:val="24"/>
        </w:rPr>
        <w:t>йской Федерации от 06.10.2009 №</w:t>
      </w:r>
      <w:r w:rsidRPr="000F5FBC">
        <w:rPr>
          <w:rFonts w:ascii="Times New Roman" w:hAnsi="Times New Roman" w:cs="Times New Roman"/>
          <w:sz w:val="24"/>
          <w:szCs w:val="24"/>
        </w:rPr>
        <w:t xml:space="preserve"> 373 «Об утверждении и введении в действие федерального государственного образовательного стандарта начального общего образования» (далее–ФГОС начального общего образования);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3)Федеральным государственным образовательным стандартом основного общего образования, утвержденным приказом Министерства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образования и науки Росси</w:t>
      </w:r>
      <w:r w:rsidR="00942ABD" w:rsidRPr="000F5FBC">
        <w:rPr>
          <w:rFonts w:ascii="Times New Roman" w:hAnsi="Times New Roman" w:cs="Times New Roman"/>
          <w:sz w:val="24"/>
          <w:szCs w:val="24"/>
        </w:rPr>
        <w:t>йской Федерации от 17.12.2010 №</w:t>
      </w:r>
      <w:r w:rsidRPr="000F5FBC">
        <w:rPr>
          <w:rFonts w:ascii="Times New Roman" w:hAnsi="Times New Roman" w:cs="Times New Roman"/>
          <w:sz w:val="24"/>
          <w:szCs w:val="24"/>
        </w:rPr>
        <w:t xml:space="preserve"> 1897 (далее–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ФГ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>ОС основного общего образования);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4)Приказом Министерства образования и науки Российской</w:t>
      </w:r>
      <w:r w:rsidR="00942ABD" w:rsidRPr="000F5FBC">
        <w:rPr>
          <w:rFonts w:ascii="Times New Roman" w:hAnsi="Times New Roman" w:cs="Times New Roman"/>
          <w:sz w:val="24"/>
          <w:szCs w:val="24"/>
        </w:rPr>
        <w:t xml:space="preserve">  Федерации от 26.11.2010 №</w:t>
      </w:r>
      <w:r w:rsidRPr="000F5FBC">
        <w:rPr>
          <w:rFonts w:ascii="Times New Roman" w:hAnsi="Times New Roman" w:cs="Times New Roman"/>
          <w:sz w:val="24"/>
          <w:szCs w:val="24"/>
        </w:rPr>
        <w:t xml:space="preserve"> 1241 «О внесении изменений в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E25D6B" w:rsidRPr="000F5FBC" w:rsidRDefault="00E25D6B" w:rsidP="0094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</w:t>
      </w:r>
      <w:r w:rsidR="00942ABD" w:rsidRPr="000F5FBC">
        <w:rPr>
          <w:rFonts w:ascii="Times New Roman" w:hAnsi="Times New Roman" w:cs="Times New Roman"/>
          <w:sz w:val="24"/>
          <w:szCs w:val="24"/>
        </w:rPr>
        <w:t>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5)Санитарно-эпидемиологическими правилами и нормативами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>анитарно- эпидемиологические требования к условиям и организации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 xml:space="preserve">обучения в общеобразовательных учреждениях, </w:t>
      </w:r>
      <w:proofErr w:type="spellStart"/>
      <w:r w:rsidRPr="000F5FB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F5FBC">
        <w:rPr>
          <w:rFonts w:ascii="Times New Roman" w:hAnsi="Times New Roman" w:cs="Times New Roman"/>
          <w:sz w:val="24"/>
          <w:szCs w:val="24"/>
        </w:rPr>
        <w:t xml:space="preserve"> 2.4.2.2821-10», утвержденных постановлением Главного государственного санитарного врача Российск</w:t>
      </w:r>
      <w:r w:rsidR="00942ABD" w:rsidRPr="000F5FBC">
        <w:rPr>
          <w:rFonts w:ascii="Times New Roman" w:hAnsi="Times New Roman" w:cs="Times New Roman"/>
          <w:sz w:val="24"/>
          <w:szCs w:val="24"/>
        </w:rPr>
        <w:t>ой Федерации от 29.12.2010 г. №</w:t>
      </w:r>
      <w:r w:rsidRPr="000F5FBC">
        <w:rPr>
          <w:rFonts w:ascii="Times New Roman" w:hAnsi="Times New Roman" w:cs="Times New Roman"/>
          <w:sz w:val="24"/>
          <w:szCs w:val="24"/>
        </w:rPr>
        <w:t xml:space="preserve"> 189.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6)Письмом Министерства образования и науки РФ от 12.05.2011 г.</w:t>
      </w:r>
      <w:r w:rsidR="00942ABD" w:rsidRPr="000F5FBC">
        <w:rPr>
          <w:rFonts w:ascii="Times New Roman" w:hAnsi="Times New Roman" w:cs="Times New Roman"/>
          <w:sz w:val="24"/>
          <w:szCs w:val="24"/>
        </w:rPr>
        <w:t xml:space="preserve"> №</w:t>
      </w:r>
      <w:r w:rsidRPr="000F5FBC">
        <w:rPr>
          <w:rFonts w:ascii="Times New Roman" w:hAnsi="Times New Roman" w:cs="Times New Roman"/>
          <w:sz w:val="24"/>
          <w:szCs w:val="24"/>
        </w:rPr>
        <w:t xml:space="preserve">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7)Основной образовательной программой начального общего образования в соответствии с ФГОС, основной образовательной программой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в соответствии с ФГОС  МКОУ ООШ с.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Благословенное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Г.Д.Лопатина, разработанных на основании примерных программ ООП НОО</w:t>
      </w:r>
    </w:p>
    <w:p w:rsidR="00E25D6B" w:rsidRPr="000F5FBC" w:rsidRDefault="00E25D6B" w:rsidP="0058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ФГОС НОО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 xml:space="preserve"> внеурочная деятельность организуется по направлениям развития личности (духовно-нравственное,</w:t>
      </w:r>
      <w:r w:rsidR="00942ABD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 xml:space="preserve">социальное, </w:t>
      </w:r>
      <w:proofErr w:type="spellStart"/>
      <w:r w:rsidRPr="000F5FB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F5FBC">
        <w:rPr>
          <w:rFonts w:ascii="Times New Roman" w:hAnsi="Times New Roman" w:cs="Times New Roman"/>
          <w:sz w:val="24"/>
          <w:szCs w:val="24"/>
        </w:rPr>
        <w:t>, общекультурное,</w:t>
      </w:r>
      <w:r w:rsidR="00942ABD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r w:rsidR="00942ABD" w:rsidRPr="000F5FBC">
        <w:rPr>
          <w:rFonts w:ascii="Times New Roman" w:hAnsi="Times New Roman" w:cs="Times New Roman"/>
          <w:sz w:val="24"/>
          <w:szCs w:val="24"/>
        </w:rPr>
        <w:t>)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Содержание работы по направлениям внеурочной деятельности</w:t>
      </w:r>
    </w:p>
    <w:p w:rsidR="00E25D6B" w:rsidRPr="000F5FBC" w:rsidRDefault="00E25D6B" w:rsidP="0058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Спортивно-оздоровительное направление</w:t>
      </w:r>
    </w:p>
    <w:p w:rsidR="00E25D6B" w:rsidRPr="000F5FBC" w:rsidRDefault="00E25D6B" w:rsidP="0058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В период младшего школьного возраста у ребенка закладываются основные навыки по формированию здорового образа жизни.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Данное направление ориентировано на формирование позиции признания ребенком ценности здоровья, чувства ответственности за его сохранение и укрепление. Направление включает в себя не только занятия для укрепления физического здоровья, но вопросы духовного и интеллектуального оздоровления младшего школьника.</w:t>
      </w:r>
      <w:r w:rsidR="00580876" w:rsidRPr="000F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6B" w:rsidRPr="000F5FBC" w:rsidRDefault="00E25D6B" w:rsidP="0058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 xml:space="preserve">Целью спортивно-оздоровительного направления является укрепление здоровья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 xml:space="preserve"> путем применения комплексного подхода к обучению здоровью.</w:t>
      </w:r>
    </w:p>
    <w:p w:rsidR="00E25D6B" w:rsidRPr="000F5FBC" w:rsidRDefault="00E25D6B" w:rsidP="00580876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Задачи: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-</w:t>
      </w:r>
      <w:r w:rsidRPr="000F5FBC">
        <w:rPr>
          <w:rFonts w:ascii="Times New Roman" w:hAnsi="Times New Roman" w:cs="Times New Roman"/>
          <w:sz w:val="24"/>
          <w:szCs w:val="24"/>
        </w:rPr>
        <w:t>сформировать элементарные представления о единстве различных видов здоровья: физического, нравственного, социально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психологического;</w:t>
      </w:r>
      <w:r w:rsidR="00580876" w:rsidRPr="000F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-</w:t>
      </w:r>
      <w:r w:rsidRPr="000F5FBC">
        <w:rPr>
          <w:rFonts w:ascii="Times New Roman" w:hAnsi="Times New Roman" w:cs="Times New Roman"/>
          <w:sz w:val="24"/>
          <w:szCs w:val="24"/>
        </w:rPr>
        <w:t>сформировать понимание важности физической культуры и спорта для здоровья человека, его образования, труда и творчества;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-</w:t>
      </w:r>
      <w:r w:rsidRPr="000F5FBC">
        <w:rPr>
          <w:rFonts w:ascii="Times New Roman" w:hAnsi="Times New Roman" w:cs="Times New Roman"/>
          <w:sz w:val="24"/>
          <w:szCs w:val="24"/>
        </w:rPr>
        <w:t>развивать интерес к прогулкам на природе, подвижным играм, участию в спортивных соревнованиях;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-</w:t>
      </w:r>
      <w:r w:rsidRPr="000F5FBC">
        <w:rPr>
          <w:rFonts w:ascii="Times New Roman" w:hAnsi="Times New Roman" w:cs="Times New Roman"/>
          <w:sz w:val="24"/>
          <w:szCs w:val="24"/>
        </w:rPr>
        <w:t>формировать потребность в соблюдении правил личной гигиены, режима дня, здорового питания;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-</w:t>
      </w:r>
      <w:r w:rsidRPr="000F5FBC">
        <w:rPr>
          <w:rFonts w:ascii="Times New Roman" w:hAnsi="Times New Roman" w:cs="Times New Roman"/>
          <w:sz w:val="24"/>
          <w:szCs w:val="24"/>
        </w:rPr>
        <w:t>воспитывать стремление к здоровому образу жизни, отвращение к вредным привычкам.</w:t>
      </w:r>
    </w:p>
    <w:p w:rsidR="00E25D6B" w:rsidRPr="000F5FBC" w:rsidRDefault="00E25D6B" w:rsidP="0058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Духовно-нравственное направление.</w:t>
      </w:r>
      <w:r w:rsidR="00580876" w:rsidRPr="000F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25D6B" w:rsidRPr="000F5FBC" w:rsidRDefault="00E25D6B" w:rsidP="0058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 xml:space="preserve">Целью духовно-нравственного развития, воспитания и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 xml:space="preserve"> обучающихся на уровне начального общего образования является социально-</w:t>
      </w:r>
      <w:r w:rsidRPr="000F5FBC">
        <w:rPr>
          <w:rFonts w:ascii="Times New Roman" w:hAnsi="Times New Roman" w:cs="Times New Roman"/>
          <w:sz w:val="24"/>
          <w:szCs w:val="24"/>
        </w:rPr>
        <w:softHyphen/>
        <w:t>педагогическая п</w:t>
      </w:r>
      <w:r w:rsidR="00580876" w:rsidRPr="000F5FBC">
        <w:rPr>
          <w:rFonts w:ascii="Times New Roman" w:hAnsi="Times New Roman" w:cs="Times New Roman"/>
          <w:sz w:val="24"/>
          <w:szCs w:val="24"/>
        </w:rPr>
        <w:t xml:space="preserve">оддержка становления и развития </w:t>
      </w:r>
      <w:r w:rsidRPr="000F5FBC">
        <w:rPr>
          <w:rFonts w:ascii="Times New Roman" w:hAnsi="Times New Roman" w:cs="Times New Roman"/>
          <w:sz w:val="24"/>
          <w:szCs w:val="24"/>
        </w:rPr>
        <w:t>высоконравственного, творческого, компетентного гражданина России,</w:t>
      </w:r>
      <w:r w:rsidR="00580876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принимающего судьбу Отечества как свою личную, осознающего ответственность за настоящее и будущее своей страны,</w:t>
      </w:r>
      <w:r w:rsidR="00580876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укорененного в духовных и культурных традициях многонационального народа Российской Федерации.</w:t>
      </w:r>
    </w:p>
    <w:p w:rsidR="00E25D6B" w:rsidRPr="000F5FBC" w:rsidRDefault="00E25D6B" w:rsidP="006E36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FBC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духовно-</w:t>
      </w:r>
      <w:r w:rsidRPr="000F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нравственного развития, воспитания и </w:t>
      </w:r>
      <w:proofErr w:type="gramStart"/>
      <w:r w:rsidRPr="000F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социализации</w:t>
      </w:r>
      <w:proofErr w:type="gramEnd"/>
      <w:r w:rsidRPr="000F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обучающихся на уровне начального общего образования: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i/>
          <w:iCs/>
          <w:sz w:val="24"/>
          <w:szCs w:val="24"/>
        </w:rPr>
        <w:t>В области формирования нравственной культуры: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 xml:space="preserve">формирование способности к духовному развитию, реализации творческого потенциала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 xml:space="preserve"> учебно-</w:t>
      </w:r>
      <w:r w:rsidRPr="000F5FBC">
        <w:rPr>
          <w:rFonts w:ascii="Times New Roman" w:hAnsi="Times New Roman" w:cs="Times New Roman"/>
          <w:sz w:val="24"/>
          <w:szCs w:val="24"/>
        </w:rPr>
        <w:softHyphen/>
        <w:t>игровой, предметно</w:t>
      </w:r>
      <w:r w:rsidRPr="000F5FBC">
        <w:rPr>
          <w:rFonts w:ascii="Times New Roman" w:hAnsi="Times New Roman" w:cs="Times New Roman"/>
          <w:sz w:val="24"/>
          <w:szCs w:val="24"/>
        </w:rPr>
        <w:softHyphen/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</w:t>
      </w:r>
      <w:r w:rsidR="006E36FE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непрерывного образования, самовоспитания и стремления к нравственному совершенствованию;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lastRenderedPageBreak/>
        <w:t>–</w:t>
      </w:r>
      <w:r w:rsidRPr="000F5FBC">
        <w:rPr>
          <w:rFonts w:ascii="Times New Roman" w:hAnsi="Times New Roman" w:cs="Times New Roman"/>
          <w:sz w:val="24"/>
          <w:szCs w:val="24"/>
        </w:rPr>
        <w:t>формирование нравственного смысла учения;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формирование основ морали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осознанной обучающимся необходимости определенного поведения, обусловленного принятыми в обществе представлениями о добре и зле, должном и    недопустимом, укрепление у обучающегося позитивной нравственной самооценки, самоуважения и</w:t>
      </w:r>
      <w:proofErr w:type="gramEnd"/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жизненного оптимизма;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принятие обучающимся нравственных ценностей, национальных и этнических духовных традиций с учетом мировоззренческих и культурных особенностей и потребностей семьи;</w:t>
      </w:r>
      <w:proofErr w:type="gramEnd"/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формирования социальной культуры: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формирование основ российской культурной и гражданской идентичности (самобытности);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пробуждение веры в Россию, в свой народ, чувства личной ответственности за Отечество;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</w:t>
      </w:r>
      <w:r w:rsidR="002104A4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родителями, старшими детьми в решении общих проблем;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становление гражданских качеств личности на основе демократических ценностных ориентаций;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формирования семейной культуры: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формирование отношения к семье как основе российского общества;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формирование у обучающегося уважительного отношения к родителям, осознанного,</w:t>
      </w:r>
      <w:r w:rsidR="002104A4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заботливого отношения к старшим и младшим;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формирование представления о традиционных семейных ценностях народов России,</w:t>
      </w:r>
      <w:r w:rsidR="002104A4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семейных ролях и уважения к ним;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 xml:space="preserve">знакомство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Социальное направление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Социальное направление имеет своей целью включение обучающихся в разнообразные значимые </w:t>
      </w:r>
      <w:proofErr w:type="spellStart"/>
      <w:r w:rsidRPr="000F5FBC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0F5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FBC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0F5FBC">
        <w:rPr>
          <w:rFonts w:ascii="Times New Roman" w:hAnsi="Times New Roman" w:cs="Times New Roman"/>
          <w:sz w:val="24"/>
          <w:szCs w:val="24"/>
        </w:rPr>
        <w:t>, социально-ориентированные дела и проекты, обеспечение предпосылок формирования активной жизненной позиции и ответственного отношения к деятельности.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Задачи: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 xml:space="preserve">-формирование у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деятельности, социально-полезным делам и проектам;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-умение проявлять дисциплинированность,</w:t>
      </w:r>
      <w:r w:rsidR="002104A4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последовательность и настойчивость в выполнении учебных и учебно-</w:t>
      </w:r>
      <w:r w:rsidRPr="000F5FBC">
        <w:rPr>
          <w:rFonts w:ascii="Times New Roman" w:hAnsi="Times New Roman" w:cs="Times New Roman"/>
          <w:sz w:val="24"/>
          <w:szCs w:val="24"/>
        </w:rPr>
        <w:softHyphen/>
        <w:t>трудовых заданий;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-формирование умения соблюдать порядок на рабочем месте;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-воспитание бережного отношения к результатам своего труда, труда других людей, к школьному имуществу, личным вещам;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-формирование отрицательного отношения к лени и небрежности в труде и учебе,</w:t>
      </w:r>
      <w:r w:rsidR="002104A4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небережливому отношению к результатам труда людей;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-стимулирование потребности в участии в социально-значимых делах и проектах;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 xml:space="preserve">-развитие у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 xml:space="preserve"> интереса и активного отношения к социальным проблемам села,</w:t>
      </w:r>
      <w:r w:rsidR="002104A4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страны;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-формирование первоначальных навыков коллективной работы, в том числе при разработке и реализации учебных и учебно-трудовых проектов.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Общеинтеллектуальное</w:t>
      </w:r>
      <w:proofErr w:type="spellEnd"/>
      <w:r w:rsidRPr="000F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направление.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Наличие в современном мире безграничного информационного пространства уже на начальном этапе обучения требует умения принимать информацию, уметь еѐ анализировать, выдвигать гипотезы, строить предположения.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Данное направление внеурочной деятельности ориентировано на развитие творческой личности, способной к анализу, восприятию, преобразованию различной информации, а также на создание условий для самореализации личности младшего школьника.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="002104A4" w:rsidRPr="000F5FBC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="002104A4" w:rsidRPr="000F5FBC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0F5FBC">
        <w:rPr>
          <w:rFonts w:ascii="Times New Roman" w:hAnsi="Times New Roman" w:cs="Times New Roman"/>
          <w:sz w:val="24"/>
          <w:szCs w:val="24"/>
        </w:rPr>
        <w:t>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ценности.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Задачи: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 xml:space="preserve">-обеспечение целенаправленного и систематического включения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 xml:space="preserve"> в исследовательскую, познавательную деятельность;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 xml:space="preserve">-способствование полноценному развитию у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 xml:space="preserve"> опыта организованной познавательной и научно-исследовательской деятельности;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-способствование развитию умения добывать знания и умения использовать их на практике;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-стимулирование развития потребности в познании;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-формирование у обучающихся навыков работы с различными формами представления информации.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Общекультурное направление.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 xml:space="preserve">Данное направление внеурочной деятельности ориентировано на воспитание у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 xml:space="preserve"> способности к эстетическому самоопределению через художественное творчество. Основой общекультурного воспитания является искусство. Освоение этой области знаний</w:t>
      </w:r>
      <w:r w:rsidR="002104A4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–</w:t>
      </w:r>
      <w:r w:rsidR="002104A4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часть формирования эстетической культуры личности.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Целью общекультурного направления является формирование у школьника в процессе создания и представления (презентации) художественного произведения способности управления культурным пространством своего существования.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-расширение общего и художественного кругозора обучающихся младших классов, общей культуры, обогащение эстетических чувств и развитие художественного вкуса;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-развитие у школьников творческих способностей, фантазии, воображения через знакомство с различными областями искусства: изобразительное искусство, музыкальное искусство, театральное искусство, литературное искусство;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-формирование первоначальных представлений об эстетических идеалах и ценностях;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 xml:space="preserve">-формирование первоначальных навыков </w:t>
      </w:r>
      <w:proofErr w:type="spellStart"/>
      <w:r w:rsidRPr="000F5FBC">
        <w:rPr>
          <w:rFonts w:ascii="Times New Roman" w:hAnsi="Times New Roman" w:cs="Times New Roman"/>
          <w:sz w:val="24"/>
          <w:szCs w:val="24"/>
        </w:rPr>
        <w:t>культуроосвоения</w:t>
      </w:r>
      <w:proofErr w:type="spellEnd"/>
      <w:r w:rsidRPr="000F5F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5FBC">
        <w:rPr>
          <w:rFonts w:ascii="Times New Roman" w:hAnsi="Times New Roman" w:cs="Times New Roman"/>
          <w:sz w:val="24"/>
          <w:szCs w:val="24"/>
        </w:rPr>
        <w:t>культуросозидания</w:t>
      </w:r>
      <w:proofErr w:type="spellEnd"/>
      <w:r w:rsidRPr="000F5FBC">
        <w:rPr>
          <w:rFonts w:ascii="Times New Roman" w:hAnsi="Times New Roman" w:cs="Times New Roman"/>
          <w:sz w:val="24"/>
          <w:szCs w:val="24"/>
        </w:rPr>
        <w:t>, направленных на приобщение к достижениям общечеловеческой и национальной культуры;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-формирование способности формулировать собственные эстетические предпочтения;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-формирование представлений о душевной и физической красоте человека;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-формирование эстетических идеалов, чувства прекрасного; умение видеть красоту природы,</w:t>
      </w:r>
      <w:r w:rsidR="002104A4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труда и творчества;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-формирование начальных представлений об искусстве народов России;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-развитие интереса к чтению, произведениям искусства, детским спектаклям, концертам, выставкам, музыке;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-развитие интереса к занятиям художественным творчеством;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-формирование стремления к опрятному внешнему виду;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-формирование отрицательного отношения к некрасивым поступкам и неряшливости.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обеспечивает учѐт индивидуальных особенностей и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 xml:space="preserve"> обучающихся и направлен на достижение</w:t>
      </w:r>
      <w:r w:rsidR="002104A4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обучающимися планируемых результатов освоения основной образовательной программы начального общего образования.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В школе используется оптимизационная модель.</w:t>
      </w:r>
      <w:r w:rsidR="002104A4" w:rsidRPr="000F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При этом привлекаются внешние партнеры: сетевое взаимодействие с учреждениями дополнительного образования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План внеурочной деятельности школы определяет состав и структуру направлений, формы организации, объѐм внеурочной деятельности для обучающихся на уровне начального общего образования-до 1215 часов за четыре года обучения.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Данный учебный план внеурочной деятельности входит в предметные области окружающего мира, технологии, изобразительного искусства, физической культуры.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E25D6B" w:rsidRPr="000F5FBC" w:rsidRDefault="00E25D6B" w:rsidP="0021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Развитие познавательных процессов необходимо в любом возрасте.</w:t>
      </w:r>
    </w:p>
    <w:p w:rsidR="00E25D6B" w:rsidRPr="000F5FBC" w:rsidRDefault="00E25D6B" w:rsidP="000A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Возможность ученик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а«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>переносить» учебное умение, сформированное на конкретном материале какого-либо предмета на</w:t>
      </w:r>
      <w:r w:rsidR="002104A4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более широкую область, может быть использована при изучении других предметов.</w:t>
      </w:r>
    </w:p>
    <w:p w:rsidR="00E25D6B" w:rsidRPr="000F5FBC" w:rsidRDefault="00E25D6B" w:rsidP="000A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 xml:space="preserve">Развитие ученика происходит только в процессе деятельности, причем, чем активнее деятельность, тем быстрее развитие. Поэтому обучение должно строиться с позиций </w:t>
      </w:r>
      <w:proofErr w:type="spellStart"/>
      <w:r w:rsidRPr="000F5FB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F5FBC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E25D6B" w:rsidRPr="000F5FBC" w:rsidRDefault="00E25D6B" w:rsidP="000A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Цель: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E25D6B" w:rsidRPr="000F5FBC" w:rsidRDefault="00E25D6B" w:rsidP="000A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-выявлять интересы, склонности, способности, возможности учащихся к различным видам деятельности;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-создавать условия для индивидуального развития ребенка в избранной сфере внеурочной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-Формировать систему знаний, умений, навыков в избранном направлении деятельности, расширять общий кругозор;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-Развивать опыт творческой деятельности, творческих способностей;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-Создавать условия для реализации приобретенных знаний, умений и навыков;-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-Развивать опыт неформального общения, взаимодействия, сотрудничества.</w:t>
      </w:r>
    </w:p>
    <w:p w:rsidR="00E25D6B" w:rsidRPr="000F5FBC" w:rsidRDefault="00E25D6B" w:rsidP="000A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Принципы: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-доступность, познавательность и наглядность;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-учѐт возрастных особенностей;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-сочетание теоретических и практических форм деятельности;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-усиление прикладной направленности обучения;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-психологическая комфортность.</w:t>
      </w:r>
    </w:p>
    <w:p w:rsidR="00E25D6B" w:rsidRPr="000F5FBC" w:rsidRDefault="00E25D6B" w:rsidP="000A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Виды деятельности школьника: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FBC">
        <w:rPr>
          <w:rFonts w:ascii="Times New Roman" w:hAnsi="Times New Roman" w:cs="Times New Roman"/>
          <w:sz w:val="24"/>
          <w:szCs w:val="24"/>
        </w:rPr>
        <w:t>-игровая деятельность (высшие виды игры–игра с правилами: принятие и выполнение готовых правил,</w:t>
      </w:r>
      <w:proofErr w:type="gramEnd"/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составление и следование коллективно-выработанным правилам; ролевая игра);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-совместно-распределенная учебная деятельность (включенность в учебные коммуникации, парную и групповую работу);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-творческая деятельность (художественное творчество, конструирование, составление мини-проектов);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-трудовая деятельност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>самообслуживание, участие в общественно-полезном труде);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FBC">
        <w:rPr>
          <w:rFonts w:ascii="Times New Roman" w:hAnsi="Times New Roman" w:cs="Times New Roman"/>
          <w:sz w:val="24"/>
          <w:szCs w:val="24"/>
        </w:rPr>
        <w:t>-спортивная деятельность (освоение основ физической культуры, знакомство с различными видами</w:t>
      </w:r>
      <w:proofErr w:type="gramEnd"/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спорта, опыт участия в спортивных мероприятиях).</w:t>
      </w:r>
    </w:p>
    <w:p w:rsidR="00E25D6B" w:rsidRPr="000F5FBC" w:rsidRDefault="00E25D6B" w:rsidP="000A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Учебный план педагогически целесообразен, так как способствует более разностороннему раскрытию индивидуальных способностей ребенка, которые не всегда удаѐтся рассмотреть на уроке, развитию у детей интереса к различным видам деятельности, желанию активно участвовать в продуктивной деятельности, умению самостоятельно организовать своѐ свободное время.</w:t>
      </w:r>
    </w:p>
    <w:p w:rsidR="00E25D6B" w:rsidRPr="000F5FBC" w:rsidRDefault="00E25D6B" w:rsidP="000A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Познавательно-творческая внеурочная деятельность обогащает опыт коллективного взаимодействия школьников, что в своей совокупности даѐт большой воспитательный эффект. Программа учебного плана рассчитана на любого ученика, независимо от его предварительной подготовки, уровня интеллектуального развития и способностей. Занятия согласуются с образовательными программами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урочной деятельности по предметам «Технология», «Окружающий мир», «Изобразительное искусство»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>Физическая культура», результаты освоения деятельности соответствуют требованиям ФГОС НОО.</w:t>
      </w:r>
    </w:p>
    <w:p w:rsidR="00E25D6B" w:rsidRPr="000F5FBC" w:rsidRDefault="00E25D6B" w:rsidP="000A1B0C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определяет общий объем внеурочной деятельности обучающихся, состав и структуру направлений внеурочной деятельности по годам обучения или для уровня общего образования.</w:t>
      </w:r>
    </w:p>
    <w:p w:rsidR="00E25D6B" w:rsidRPr="000F5FBC" w:rsidRDefault="00E25D6B" w:rsidP="000A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Обязательное посещение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 xml:space="preserve"> максимального количества занятий внеурочной деятельности не требуется.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Количество занятий внеурочной деятельности для каждого обучающегося определяется его родителями (законными представителями) с</w:t>
      </w:r>
      <w:r w:rsidR="000A1B0C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учетом занятости обучающегося во второй половине дня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составляет: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1 классы–33 недели;</w:t>
      </w:r>
    </w:p>
    <w:p w:rsidR="00E25D6B" w:rsidRPr="000F5FBC" w:rsidRDefault="000A1B0C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2-4 классы- 34</w:t>
      </w:r>
      <w:r w:rsidR="00E25D6B" w:rsidRPr="000F5FBC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E25D6B" w:rsidRPr="000F5FBC" w:rsidRDefault="00E25D6B" w:rsidP="0037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Способ реализации:</w:t>
      </w:r>
      <w:r w:rsidR="003721F2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внеурочная деятельность реализуется в режиме второй половины дня младших школьников в части учебного плана,</w:t>
      </w:r>
      <w:r w:rsidR="003721F2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формируемой участниками образовательного процесса.</w:t>
      </w:r>
    </w:p>
    <w:p w:rsidR="00E25D6B" w:rsidRPr="000F5FBC" w:rsidRDefault="00E25D6B" w:rsidP="0037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Внеурочная деятельность представлена по 5 -и направлениям и состоит из аудиторных и неаудиторных внеурочных занятий.</w:t>
      </w:r>
    </w:p>
    <w:p w:rsidR="00E25D6B" w:rsidRPr="000F5FBC" w:rsidRDefault="00E25D6B" w:rsidP="0034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FBC">
        <w:rPr>
          <w:rFonts w:ascii="Times New Roman" w:hAnsi="Times New Roman" w:cs="Times New Roman"/>
          <w:sz w:val="24"/>
          <w:szCs w:val="24"/>
        </w:rPr>
        <w:t>Программы аудиторных</w:t>
      </w:r>
      <w:r w:rsidRPr="000F5FBC">
        <w:rPr>
          <w:rFonts w:ascii="Times New Roman" w:hAnsi="Times New Roman" w:cs="Times New Roman"/>
          <w:sz w:val="24"/>
          <w:szCs w:val="24"/>
          <w:u w:val="single"/>
        </w:rPr>
        <w:t xml:space="preserve"> занятий</w:t>
      </w:r>
      <w:r w:rsidRPr="000F5FBC">
        <w:rPr>
          <w:rFonts w:ascii="Times New Roman" w:hAnsi="Times New Roman" w:cs="Times New Roman"/>
          <w:sz w:val="24"/>
          <w:szCs w:val="24"/>
        </w:rPr>
        <w:t xml:space="preserve"> реализуются при использовании таки</w:t>
      </w:r>
      <w:r w:rsidR="003721F2" w:rsidRPr="000F5FBC">
        <w:rPr>
          <w:rFonts w:ascii="Times New Roman" w:hAnsi="Times New Roman" w:cs="Times New Roman"/>
          <w:sz w:val="24"/>
          <w:szCs w:val="24"/>
        </w:rPr>
        <w:t xml:space="preserve">х форм внеурочной деятельности, </w:t>
      </w:r>
      <w:r w:rsidRPr="000F5FBC">
        <w:rPr>
          <w:rFonts w:ascii="Times New Roman" w:hAnsi="Times New Roman" w:cs="Times New Roman"/>
          <w:sz w:val="24"/>
          <w:szCs w:val="24"/>
        </w:rPr>
        <w:t>как художественные студии, школьные спортивные секции, предметные кружки, факультативы и т.д.</w:t>
      </w:r>
      <w:r w:rsidR="00342E9F" w:rsidRPr="000F5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21F2" w:rsidRPr="000F5FBC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0F5FBC">
        <w:rPr>
          <w:rFonts w:ascii="Times New Roman" w:hAnsi="Times New Roman" w:cs="Times New Roman"/>
          <w:sz w:val="24"/>
          <w:szCs w:val="24"/>
          <w:u w:val="single"/>
        </w:rPr>
        <w:t>еаудиторных занятия</w:t>
      </w:r>
      <w:r w:rsidRPr="000F5FBC">
        <w:rPr>
          <w:rFonts w:ascii="Times New Roman" w:hAnsi="Times New Roman" w:cs="Times New Roman"/>
          <w:sz w:val="24"/>
          <w:szCs w:val="24"/>
        </w:rPr>
        <w:t xml:space="preserve"> внеурочной деятельности реализуются при использовании таких форм внеурочной деятельности,</w:t>
      </w:r>
      <w:r w:rsidR="003721F2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как</w:t>
      </w:r>
      <w:r w:rsidR="00342E9F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спортивно-оздоровительные часы, благотворительные акции, предметные недели, коллективно-творческие дела, деятельность «Российского движения школьников» и др.</w:t>
      </w:r>
    </w:p>
    <w:p w:rsidR="00E25D6B" w:rsidRPr="000F5FBC" w:rsidRDefault="00E25D6B" w:rsidP="0034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Образовательная нагрузка неаудиторных внеурочных занятий распределяется в рамках недели, четверти, года, переносится на</w:t>
      </w:r>
      <w:r w:rsidR="00342E9F" w:rsidRPr="000F5FBC">
        <w:rPr>
          <w:rFonts w:ascii="Times New Roman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hAnsi="Times New Roman" w:cs="Times New Roman"/>
          <w:sz w:val="24"/>
          <w:szCs w:val="24"/>
        </w:rPr>
        <w:t>каникулярное время.</w:t>
      </w:r>
    </w:p>
    <w:p w:rsidR="00E25D6B" w:rsidRPr="000F5FBC" w:rsidRDefault="00E25D6B" w:rsidP="00342E9F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Объем внеурочной деятельности на уровне начального общего образования –1215 часов за 4 года обучения (297 часов в год</w:t>
      </w:r>
      <w:r w:rsidR="00342E9F" w:rsidRPr="000F5FBC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F5FBC">
        <w:rPr>
          <w:rFonts w:ascii="Times New Roman" w:eastAsia="Liberation Serif" w:hAnsi="Times New Roman" w:cs="Times New Roman"/>
          <w:sz w:val="24"/>
          <w:szCs w:val="24"/>
        </w:rPr>
        <w:t>–</w:t>
      </w:r>
      <w:r w:rsidRPr="000F5FBC">
        <w:rPr>
          <w:rFonts w:ascii="Times New Roman" w:hAnsi="Times New Roman" w:cs="Times New Roman"/>
          <w:sz w:val="24"/>
          <w:szCs w:val="24"/>
        </w:rPr>
        <w:t>1 класс, по306 часов в год– 2-4 классы).</w:t>
      </w:r>
    </w:p>
    <w:p w:rsidR="00E25D6B" w:rsidRPr="000F5FBC" w:rsidRDefault="00E25D6B" w:rsidP="0034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i/>
          <w:iCs/>
          <w:sz w:val="24"/>
          <w:szCs w:val="24"/>
        </w:rPr>
        <w:t>Планируемые результаты.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Личностные результаты освоения обучающимися внеурочной образовательной деятельности можно считать следующее: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-формирования коммуникативной, этической, социальной компетентности школьников.</w:t>
      </w:r>
    </w:p>
    <w:p w:rsidR="00E25D6B" w:rsidRPr="000F5FBC" w:rsidRDefault="00E25D6B" w:rsidP="0034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 xml:space="preserve">Основным объектом оценки результатов освоения внеурочной деятельности служит </w:t>
      </w:r>
      <w:proofErr w:type="spellStart"/>
      <w:r w:rsidRPr="000F5FB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5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FB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F5FBC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E25D6B" w:rsidRPr="000F5FBC" w:rsidRDefault="00E25D6B" w:rsidP="00AE7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>коммуникативных и познавательных универсальных действий, которые направлены на анализ своей познавательной деятельности и управление ею.</w:t>
      </w:r>
    </w:p>
    <w:p w:rsidR="00E25D6B" w:rsidRPr="000F5FBC" w:rsidRDefault="00E25D6B" w:rsidP="00AE7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478" w:rsidRPr="000F5FBC" w:rsidRDefault="00144478" w:rsidP="00E25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478" w:rsidRPr="000F5FBC" w:rsidRDefault="00144478" w:rsidP="00E25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478" w:rsidRPr="000F5FBC" w:rsidRDefault="00144478" w:rsidP="00E25D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D6B" w:rsidRPr="00447F7C" w:rsidRDefault="00E25D6B" w:rsidP="00144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C">
        <w:rPr>
          <w:rFonts w:ascii="Times New Roman" w:hAnsi="Times New Roman" w:cs="Times New Roman"/>
          <w:b/>
          <w:sz w:val="24"/>
          <w:szCs w:val="24"/>
        </w:rPr>
        <w:lastRenderedPageBreak/>
        <w:t>Годовой план внеурочной деятельности</w:t>
      </w:r>
    </w:p>
    <w:p w:rsidR="00447F7C" w:rsidRPr="00447F7C" w:rsidRDefault="00447F7C" w:rsidP="00144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C">
        <w:rPr>
          <w:rFonts w:ascii="Times New Roman" w:hAnsi="Times New Roman" w:cs="Times New Roman"/>
          <w:b/>
          <w:sz w:val="24"/>
          <w:szCs w:val="24"/>
        </w:rPr>
        <w:t xml:space="preserve">МКОУ «ООШ с. </w:t>
      </w:r>
      <w:proofErr w:type="gramStart"/>
      <w:r w:rsidRPr="00447F7C">
        <w:rPr>
          <w:rFonts w:ascii="Times New Roman" w:hAnsi="Times New Roman" w:cs="Times New Roman"/>
          <w:b/>
          <w:sz w:val="24"/>
          <w:szCs w:val="24"/>
        </w:rPr>
        <w:t>Благословенное</w:t>
      </w:r>
      <w:proofErr w:type="gramEnd"/>
      <w:r w:rsidRPr="00447F7C">
        <w:rPr>
          <w:rFonts w:ascii="Times New Roman" w:hAnsi="Times New Roman" w:cs="Times New Roman"/>
          <w:b/>
          <w:sz w:val="24"/>
          <w:szCs w:val="24"/>
        </w:rPr>
        <w:t xml:space="preserve"> имени Героя Советского Союза Г.Д. Лопатина»</w:t>
      </w:r>
    </w:p>
    <w:p w:rsidR="00E25D6B" w:rsidRPr="00447F7C" w:rsidRDefault="00E25D6B" w:rsidP="00144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C">
        <w:rPr>
          <w:rFonts w:ascii="Times New Roman" w:hAnsi="Times New Roman" w:cs="Times New Roman"/>
          <w:b/>
          <w:sz w:val="24"/>
          <w:szCs w:val="24"/>
        </w:rPr>
        <w:t>1-4 классы</w:t>
      </w:r>
    </w:p>
    <w:tbl>
      <w:tblPr>
        <w:tblW w:w="149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6"/>
        <w:gridCol w:w="2563"/>
        <w:gridCol w:w="2551"/>
        <w:gridCol w:w="1134"/>
        <w:gridCol w:w="4111"/>
        <w:gridCol w:w="1941"/>
        <w:gridCol w:w="2078"/>
      </w:tblGrid>
      <w:tr w:rsidR="00E25D6B" w:rsidRPr="000F5FBC" w:rsidTr="00144478">
        <w:tc>
          <w:tcPr>
            <w:tcW w:w="5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Liberation Serif" w:hAnsi="Times New Roman" w:cs="Times New Roman"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Направления развития личности</w:t>
            </w:r>
          </w:p>
        </w:tc>
        <w:tc>
          <w:tcPr>
            <w:tcW w:w="77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9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год</w:t>
            </w:r>
          </w:p>
          <w:p w:rsidR="00E25D6B" w:rsidRPr="000F5FBC" w:rsidRDefault="00E25D6B" w:rsidP="0044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данному направлению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E25D6B" w:rsidRPr="000F5FBC" w:rsidTr="00144478">
        <w:tc>
          <w:tcPr>
            <w:tcW w:w="5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аудиторные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Liberation Serif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Кол-во</w:t>
            </w:r>
          </w:p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Liberation Serif" w:hAnsi="Times New Roman" w:cs="Times New Roman"/>
              </w:rPr>
              <w:t xml:space="preserve"> </w:t>
            </w:r>
            <w:r w:rsidRPr="000F5FBC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неаудиторные</w:t>
            </w:r>
          </w:p>
        </w:tc>
        <w:tc>
          <w:tcPr>
            <w:tcW w:w="19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5D6B" w:rsidRPr="000F5FBC" w:rsidTr="00144478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«Ритмика»</w:t>
            </w:r>
          </w:p>
          <w:p w:rsidR="00E25D6B" w:rsidRPr="000F5FBC" w:rsidRDefault="00E25D6B" w:rsidP="00447F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  <w:p w:rsidR="00E25D6B" w:rsidRPr="000F5FBC" w:rsidRDefault="00E25D6B" w:rsidP="00447F7C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1(33ч)</w:t>
            </w:r>
          </w:p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1ч(35ч)</w:t>
            </w:r>
          </w:p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144478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1.Утренняя зарядка</w:t>
            </w:r>
          </w:p>
          <w:p w:rsidR="00E25D6B" w:rsidRPr="000F5FBC" w:rsidRDefault="00E25D6B" w:rsidP="00144478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2.День здоровь</w:t>
            </w:r>
            <w:proofErr w:type="gramStart"/>
            <w:r w:rsidRPr="000F5FBC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>с выходом на природу)</w:t>
            </w:r>
          </w:p>
          <w:p w:rsidR="00E25D6B" w:rsidRPr="000F5FBC" w:rsidRDefault="00E25D6B" w:rsidP="0014447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  <w:lang w:eastAsia="en-US"/>
              </w:rPr>
              <w:t>3.Спартакиада по лёгкой атлетике.</w:t>
            </w:r>
          </w:p>
          <w:p w:rsidR="00E25D6B" w:rsidRPr="000F5FBC" w:rsidRDefault="00E25D6B" w:rsidP="0014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F5FBC">
              <w:rPr>
                <w:rFonts w:ascii="Times New Roman" w:eastAsia="Liberation Serif" w:hAnsi="Times New Roman" w:cs="Times New Roman"/>
                <w:sz w:val="24"/>
                <w:szCs w:val="24"/>
              </w:rPr>
              <w:t>“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 кросс»</w:t>
            </w:r>
          </w:p>
          <w:p w:rsidR="00E25D6B" w:rsidRPr="000F5FBC" w:rsidRDefault="00E25D6B" w:rsidP="00144478">
            <w:pPr>
              <w:pStyle w:val="10"/>
              <w:snapToGrid w:val="0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0F5FBC">
              <w:rPr>
                <w:rFonts w:ascii="Times New Roman" w:hAnsi="Times New Roman"/>
                <w:lang w:eastAsia="en-US"/>
              </w:rPr>
              <w:t>5.Спортивное соревнование «Бегом от вредных привычек»</w:t>
            </w:r>
          </w:p>
          <w:p w:rsidR="00E25D6B" w:rsidRPr="000F5FBC" w:rsidRDefault="00E25D6B" w:rsidP="00144478">
            <w:pPr>
              <w:pStyle w:val="10"/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0F5FBC">
              <w:rPr>
                <w:rFonts w:ascii="Times New Roman" w:hAnsi="Times New Roman"/>
                <w:lang w:eastAsia="en-US"/>
              </w:rPr>
              <w:t>6.Спортивные эстафеты «Веселые старты»</w:t>
            </w:r>
          </w:p>
          <w:p w:rsidR="00E25D6B" w:rsidRPr="000F5FBC" w:rsidRDefault="00E25D6B" w:rsidP="00144478">
            <w:pPr>
              <w:pStyle w:val="10"/>
              <w:snapToGrid w:val="0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0F5FBC">
              <w:rPr>
                <w:rFonts w:ascii="Times New Roman" w:hAnsi="Times New Roman"/>
              </w:rPr>
              <w:t>7.спортивные эстафет</w:t>
            </w:r>
            <w:proofErr w:type="gramStart"/>
            <w:r w:rsidRPr="000F5FBC">
              <w:rPr>
                <w:rFonts w:ascii="Times New Roman" w:hAnsi="Times New Roman"/>
              </w:rPr>
              <w:t>ы-</w:t>
            </w:r>
            <w:proofErr w:type="gramEnd"/>
            <w:r w:rsidRPr="000F5FBC">
              <w:rPr>
                <w:rFonts w:ascii="Times New Roman" w:hAnsi="Times New Roman"/>
              </w:rPr>
              <w:t xml:space="preserve"> «Мы за ЗОЖ»</w:t>
            </w:r>
          </w:p>
          <w:p w:rsidR="00E25D6B" w:rsidRPr="000F5FBC" w:rsidRDefault="00E25D6B" w:rsidP="00144478">
            <w:pPr>
              <w:pStyle w:val="10"/>
              <w:snapToGrid w:val="0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0F5FBC">
              <w:rPr>
                <w:rFonts w:ascii="Times New Roman" w:hAnsi="Times New Roman"/>
                <w:lang w:eastAsia="en-US"/>
              </w:rPr>
              <w:t>9.Акция «Спорт – альтернатива пагубным привычкам»</w:t>
            </w:r>
          </w:p>
          <w:p w:rsidR="00E25D6B" w:rsidRPr="000F5FBC" w:rsidRDefault="00E25D6B" w:rsidP="00144478">
            <w:pPr>
              <w:pStyle w:val="10"/>
              <w:snapToGrid w:val="0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0F5FBC">
              <w:rPr>
                <w:rFonts w:ascii="Times New Roman" w:hAnsi="Times New Roman"/>
                <w:lang w:eastAsia="en-US"/>
              </w:rPr>
              <w:t>10.Соревнования по шахматам</w:t>
            </w:r>
            <w:proofErr w:type="gramStart"/>
            <w:r w:rsidRPr="000F5FBC"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 w:rsidRPr="000F5FBC">
              <w:rPr>
                <w:rFonts w:ascii="Times New Roman" w:hAnsi="Times New Roman"/>
                <w:lang w:eastAsia="en-US"/>
              </w:rPr>
              <w:t xml:space="preserve"> теннису</w:t>
            </w:r>
          </w:p>
          <w:p w:rsidR="00E25D6B" w:rsidRPr="000F5FBC" w:rsidRDefault="00E25D6B" w:rsidP="0014447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11.Конкурс «А ну-ка, мальчики!»</w:t>
            </w:r>
          </w:p>
          <w:p w:rsidR="00E25D6B" w:rsidRPr="000F5FBC" w:rsidRDefault="00E25D6B" w:rsidP="0014447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  <w:r w:rsidRPr="000F5FBC">
              <w:rPr>
                <w:rFonts w:ascii="Times New Roman" w:eastAsia="Liberation Serif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«Спорт</w:t>
            </w:r>
            <w:r w:rsidR="00144478" w:rsidRPr="000F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144478" w:rsidRPr="000F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 наркотиков</w:t>
            </w:r>
            <w:proofErr w:type="gramStart"/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»(</w:t>
            </w:r>
            <w:proofErr w:type="gramEnd"/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Спортивные эстафеты)</w:t>
            </w:r>
          </w:p>
          <w:p w:rsidR="00E25D6B" w:rsidRPr="000F5FBC" w:rsidRDefault="00E25D6B" w:rsidP="0014447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13.Военно-спортивные эстафеты</w:t>
            </w:r>
          </w:p>
          <w:p w:rsidR="00E25D6B" w:rsidRPr="000F5FBC" w:rsidRDefault="00E25D6B" w:rsidP="0014447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 7 апреля —</w:t>
            </w:r>
            <w:r w:rsidR="00144478" w:rsidRPr="000F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общешкольный «День здоровья»:</w:t>
            </w:r>
          </w:p>
          <w:p w:rsidR="00E25D6B" w:rsidRPr="000F5FBC" w:rsidRDefault="00E25D6B" w:rsidP="00144478">
            <w:pPr>
              <w:spacing w:after="0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-Настольный теннис</w:t>
            </w:r>
          </w:p>
          <w:p w:rsidR="00E25D6B" w:rsidRPr="000F5FBC" w:rsidRDefault="00E25D6B" w:rsidP="00144478">
            <w:pPr>
              <w:spacing w:after="0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  <w:lang w:eastAsia="en-US"/>
              </w:rPr>
            </w:pPr>
            <w:r w:rsidRPr="000F5FBC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-День активного движения</w:t>
            </w:r>
          </w:p>
          <w:p w:rsidR="00E25D6B" w:rsidRPr="000F5FBC" w:rsidRDefault="00E25D6B" w:rsidP="0014447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5FBC">
              <w:rPr>
                <w:rFonts w:ascii="Times New Roman" w:eastAsia="Liberation Serif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-спортивные пятиминутки</w:t>
            </w:r>
          </w:p>
          <w:p w:rsidR="00E25D6B" w:rsidRPr="000F5FBC" w:rsidRDefault="00E25D6B" w:rsidP="0014447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15.Спортивные эстафеты.</w:t>
            </w:r>
          </w:p>
          <w:p w:rsidR="00E25D6B" w:rsidRPr="000F5FBC" w:rsidRDefault="00E25D6B" w:rsidP="0014447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Л/а кросс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кружка, актив </w:t>
            </w:r>
            <w:proofErr w:type="spellStart"/>
            <w:r w:rsidRPr="000F5FB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F5FBC">
              <w:rPr>
                <w:rFonts w:ascii="Times New Roman" w:eastAsia="Times New Roman" w:hAnsi="Times New Roman" w:cs="Times New Roman"/>
              </w:rPr>
              <w:t>/о, классный руководитель</w:t>
            </w:r>
          </w:p>
        </w:tc>
      </w:tr>
      <w:tr w:rsidR="00E25D6B" w:rsidRPr="000F5FBC" w:rsidTr="00144478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1444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операция «Школьный трудовой десант»</w:t>
            </w:r>
          </w:p>
          <w:p w:rsidR="00E25D6B" w:rsidRPr="000F5FBC" w:rsidRDefault="00E25D6B" w:rsidP="00144478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Классные часы об этике, о здоровом образе жизни.</w:t>
            </w:r>
          </w:p>
          <w:p w:rsidR="00E25D6B" w:rsidRPr="000F5FBC" w:rsidRDefault="00E25D6B" w:rsidP="001444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день отказа от курения «</w:t>
            </w:r>
            <w:proofErr w:type="gramStart"/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нет»</w:t>
            </w:r>
          </w:p>
          <w:p w:rsidR="00E25D6B" w:rsidRPr="000F5FBC" w:rsidRDefault="00E25D6B" w:rsidP="001444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 «Покормите птиц зимой»</w:t>
            </w:r>
          </w:p>
          <w:p w:rsidR="00E25D6B" w:rsidRPr="000F5FBC" w:rsidRDefault="00E25D6B" w:rsidP="001444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«Я выбираю здоровый образ жизни»</w:t>
            </w:r>
          </w:p>
          <w:p w:rsidR="00E25D6B" w:rsidRPr="000F5FBC" w:rsidRDefault="00E25D6B" w:rsidP="001444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«Когда Природа горько плачет»</w:t>
            </w:r>
          </w:p>
          <w:p w:rsidR="00E25D6B" w:rsidRPr="000F5FBC" w:rsidRDefault="00E25D6B" w:rsidP="001444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«Чистый  посёлок».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5D6B" w:rsidRPr="000F5FBC" w:rsidTr="00144478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144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«Профессор</w:t>
            </w:r>
          </w:p>
          <w:p w:rsidR="00E25D6B" w:rsidRPr="000F5FBC" w:rsidRDefault="00E25D6B" w:rsidP="00144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головоломки»2ч(66ч)</w:t>
            </w:r>
          </w:p>
          <w:p w:rsidR="00E25D6B" w:rsidRPr="000F5FBC" w:rsidRDefault="00E25D6B" w:rsidP="00144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русского языка»2ч(70ч)</w:t>
            </w:r>
          </w:p>
          <w:p w:rsidR="00E25D6B" w:rsidRPr="000F5FBC" w:rsidRDefault="00E25D6B" w:rsidP="001444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Маганатик</w:t>
            </w:r>
            <w:proofErr w:type="spellEnd"/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»1ч(35ч)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171ч</w:t>
            </w: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5D6B" w:rsidRPr="000F5FBC" w:rsidTr="00144478">
        <w:trPr>
          <w:trHeight w:val="459"/>
        </w:trPr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144478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F5FBC">
              <w:rPr>
                <w:rFonts w:ascii="Times New Roman" w:eastAsia="Times New Roman" w:hAnsi="Times New Roman" w:cs="Times New Roman"/>
              </w:rPr>
              <w:t>Читайка</w:t>
            </w:r>
            <w:proofErr w:type="spellEnd"/>
            <w:r w:rsidRPr="000F5FBC">
              <w:rPr>
                <w:rFonts w:ascii="Times New Roman" w:eastAsia="Times New Roman" w:hAnsi="Times New Roman" w:cs="Times New Roman"/>
              </w:rPr>
              <w:t>»(2ч) 66ч</w:t>
            </w:r>
          </w:p>
          <w:p w:rsidR="00E25D6B" w:rsidRPr="000F5FBC" w:rsidRDefault="00E25D6B" w:rsidP="00144478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«Азбука пешехода»</w:t>
            </w:r>
          </w:p>
          <w:p w:rsidR="00E25D6B" w:rsidRPr="000F5FBC" w:rsidRDefault="00E25D6B" w:rsidP="00144478">
            <w:pPr>
              <w:pStyle w:val="a7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(2ч)- 276ч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14447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Праздник для первоклассников «Посвящение в пешеходы»</w:t>
            </w:r>
          </w:p>
          <w:p w:rsidR="00E25D6B" w:rsidRPr="000F5FBC" w:rsidRDefault="00E25D6B" w:rsidP="00144478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F5FBC">
              <w:rPr>
                <w:rFonts w:ascii="Times New Roman" w:hAnsi="Times New Roman" w:cs="Times New Roman"/>
              </w:rPr>
              <w:t>Конкурс «Дружба народов – мир на планете!»</w:t>
            </w:r>
          </w:p>
          <w:p w:rsidR="00E25D6B" w:rsidRPr="000F5FBC" w:rsidRDefault="00E25D6B" w:rsidP="0014447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  <w:i/>
                <w:iCs/>
              </w:rPr>
              <w:t>- рисунков по темам:</w:t>
            </w:r>
          </w:p>
          <w:p w:rsidR="00E25D6B" w:rsidRPr="000F5FBC" w:rsidRDefault="00E25D6B" w:rsidP="00144478">
            <w:pPr>
              <w:pStyle w:val="a7"/>
              <w:snapToGrid w:val="0"/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BC">
              <w:rPr>
                <w:rFonts w:ascii="Times New Roman" w:hAnsi="Times New Roman" w:cs="Times New Roman"/>
              </w:rPr>
              <w:t>«Мы такие разные, и все-таки мы вместе»</w:t>
            </w:r>
            <w:proofErr w:type="gramStart"/>
            <w:r w:rsidRPr="000F5FBC">
              <w:rPr>
                <w:rFonts w:ascii="Times New Roman" w:hAnsi="Times New Roman" w:cs="Times New Roman"/>
              </w:rPr>
              <w:t>,</w:t>
            </w:r>
            <w:r w:rsidRPr="000F5FB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0F5FBC">
              <w:rPr>
                <w:rFonts w:ascii="Times New Roman" w:eastAsia="Times New Roman" w:hAnsi="Times New Roman" w:cs="Times New Roman"/>
                <w:lang w:eastAsia="ru-RU"/>
              </w:rPr>
              <w:t>лассные часы:«Мы жители многонациональной области!»,</w:t>
            </w:r>
          </w:p>
          <w:p w:rsidR="00E25D6B" w:rsidRPr="000F5FBC" w:rsidRDefault="00E25D6B" w:rsidP="00144478">
            <w:pPr>
              <w:pStyle w:val="a7"/>
              <w:snapToGrid w:val="0"/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  <w:lang w:eastAsia="ru-RU"/>
              </w:rPr>
              <w:t>«Что значит жить в мире с собой и другими?»</w:t>
            </w:r>
          </w:p>
          <w:p w:rsidR="00E25D6B" w:rsidRPr="000F5FBC" w:rsidRDefault="00E25D6B" w:rsidP="00144478">
            <w:pPr>
              <w:pStyle w:val="a7"/>
              <w:snapToGrid w:val="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Фестиваль национальных культур «Цветная карусель».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342ч+50</w:t>
            </w: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5D6B" w:rsidRPr="000F5FBC" w:rsidTr="00144478">
        <w:trPr>
          <w:trHeight w:val="459"/>
        </w:trPr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14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цветочных букетов, композиций «Цвета Осени»</w:t>
            </w:r>
          </w:p>
          <w:p w:rsidR="00E25D6B" w:rsidRPr="000F5FBC" w:rsidRDefault="00E25D6B" w:rsidP="001444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«Кладовая Осени».</w:t>
            </w:r>
          </w:p>
          <w:p w:rsidR="00E25D6B" w:rsidRPr="000F5FBC" w:rsidRDefault="00E25D6B" w:rsidP="0014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Праздничная акция для учителей. </w:t>
            </w:r>
          </w:p>
          <w:p w:rsidR="00E25D6B" w:rsidRPr="000F5FBC" w:rsidRDefault="00E25D6B" w:rsidP="0014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учителя:</w:t>
            </w:r>
          </w:p>
          <w:p w:rsidR="00E25D6B" w:rsidRPr="000F5FBC" w:rsidRDefault="00E25D6B" w:rsidP="00144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«С любовью к Вам, Учителя!»</w:t>
            </w:r>
          </w:p>
          <w:p w:rsidR="00E25D6B" w:rsidRPr="000F5FBC" w:rsidRDefault="00E25D6B" w:rsidP="0014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E25D6B" w:rsidRPr="000F5FBC" w:rsidRDefault="00E25D6B" w:rsidP="0014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 школьного конкурса «Наши имена»</w:t>
            </w:r>
          </w:p>
          <w:p w:rsidR="00E25D6B" w:rsidRPr="000F5FBC" w:rsidRDefault="00E25D6B" w:rsidP="0014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Конкурс </w:t>
            </w:r>
            <w:proofErr w:type="spellStart"/>
            <w:r w:rsidRPr="000F5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0F5F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отоколлажей</w:t>
            </w:r>
            <w:proofErr w:type="spellEnd"/>
            <w:r w:rsidRPr="000F5F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«Выходной день в нашей семье»</w:t>
            </w:r>
          </w:p>
          <w:p w:rsidR="00E25D6B" w:rsidRPr="000F5FBC" w:rsidRDefault="00E25D6B" w:rsidP="0014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Праздничный концерт ко дню Матери «Святость материнства».</w:t>
            </w:r>
          </w:p>
          <w:p w:rsidR="00E25D6B" w:rsidRPr="000F5FBC" w:rsidRDefault="00E25D6B" w:rsidP="0014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«В гостях у Ёлки».</w:t>
            </w:r>
          </w:p>
          <w:p w:rsidR="00E25D6B" w:rsidRPr="000F5FBC" w:rsidRDefault="00E25D6B" w:rsidP="0014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лучшее оформление «Новогоднего окна» </w:t>
            </w:r>
          </w:p>
          <w:p w:rsidR="00E25D6B" w:rsidRPr="000F5FBC" w:rsidRDefault="00E25D6B" w:rsidP="00144478">
            <w:pPr>
              <w:tabs>
                <w:tab w:val="left" w:pos="344"/>
              </w:tabs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   инсценированной </w:t>
            </w:r>
            <w:proofErr w:type="spellStart"/>
            <w:proofErr w:type="gramStart"/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патриотической</w:t>
            </w:r>
            <w:proofErr w:type="gramEnd"/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 «Песня в военной шинели» (2-9 классы)</w:t>
            </w:r>
          </w:p>
          <w:p w:rsidR="00E25D6B" w:rsidRPr="000F5FBC" w:rsidRDefault="00E25D6B" w:rsidP="00144478">
            <w:pPr>
              <w:tabs>
                <w:tab w:val="left" w:pos="344"/>
              </w:tabs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– смотре строя и песни (1-9 классы)</w:t>
            </w:r>
            <w:proofErr w:type="gramStart"/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раздничный концерт, посвященный 8 марта.</w:t>
            </w:r>
          </w:p>
          <w:p w:rsidR="00E25D6B" w:rsidRPr="000F5FBC" w:rsidRDefault="00E25D6B" w:rsidP="00144478">
            <w:pPr>
              <w:spacing w:after="0" w:line="240" w:lineRule="auto"/>
              <w:ind w:left="304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для девочек «Мисс Весна – 2019»</w:t>
            </w:r>
          </w:p>
          <w:p w:rsidR="00E25D6B" w:rsidRPr="000F5FBC" w:rsidRDefault="00E25D6B" w:rsidP="00144478">
            <w:pPr>
              <w:tabs>
                <w:tab w:val="left" w:pos="344"/>
              </w:tabs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5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Фестиваль «наши имена»</w:t>
            </w:r>
          </w:p>
          <w:p w:rsidR="00E25D6B" w:rsidRPr="000F5FBC" w:rsidRDefault="00E25D6B" w:rsidP="0014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Классные часы «Мы живем в ЕАО»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Классные руководители, ЗВР, актив </w:t>
            </w:r>
            <w:proofErr w:type="spellStart"/>
            <w:r w:rsidRPr="000F5FB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F5FBC">
              <w:rPr>
                <w:rFonts w:ascii="Times New Roman" w:eastAsia="Times New Roman" w:hAnsi="Times New Roman" w:cs="Times New Roman"/>
              </w:rPr>
              <w:t>/о</w:t>
            </w:r>
          </w:p>
        </w:tc>
      </w:tr>
      <w:tr w:rsidR="00E25D6B" w:rsidRPr="000F5FBC" w:rsidTr="00144478">
        <w:trPr>
          <w:trHeight w:val="459"/>
        </w:trPr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Итого:</w:t>
            </w:r>
            <w:r w:rsidR="00144478" w:rsidRPr="000F5FBC">
              <w:rPr>
                <w:rFonts w:ascii="Times New Roman" w:eastAsia="Times New Roman" w:hAnsi="Times New Roman" w:cs="Times New Roman"/>
              </w:rPr>
              <w:t xml:space="preserve"> </w:t>
            </w:r>
            <w:r w:rsidRPr="000F5FBC">
              <w:rPr>
                <w:rFonts w:ascii="Times New Roman" w:eastAsia="Times New Roman" w:hAnsi="Times New Roman" w:cs="Times New Roman"/>
              </w:rPr>
              <w:t>всего часов в 1-4 классах-</w:t>
            </w:r>
            <w:r w:rsidRPr="000F5FBC">
              <w:rPr>
                <w:rFonts w:ascii="Times New Roman" w:eastAsia="Times New Roman" w:hAnsi="Times New Roman" w:cs="Times New Roman"/>
                <w:b/>
                <w:bCs/>
              </w:rPr>
              <w:t>1215ч</w:t>
            </w: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D6B" w:rsidRPr="000F5FBC" w:rsidRDefault="00E25D6B" w:rsidP="00447F7C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  <w:b/>
                <w:bCs/>
              </w:rPr>
              <w:t>1класс</w:t>
            </w:r>
            <w:proofErr w:type="gramStart"/>
            <w:r w:rsidRPr="000F5FBC">
              <w:rPr>
                <w:rFonts w:ascii="Times New Roman" w:eastAsia="Times New Roman" w:hAnsi="Times New Roman" w:cs="Times New Roman"/>
              </w:rPr>
              <w:t>:в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>сего 297ч</w:t>
            </w:r>
          </w:p>
          <w:p w:rsidR="00E25D6B" w:rsidRPr="000F5FBC" w:rsidRDefault="00E25D6B" w:rsidP="00447F7C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198</w:t>
            </w:r>
            <w:proofErr w:type="gramStart"/>
            <w:r w:rsidRPr="000F5FBC">
              <w:rPr>
                <w:rFonts w:ascii="Times New Roman" w:eastAsia="Times New Roman" w:hAnsi="Times New Roman" w:cs="Times New Roman"/>
              </w:rPr>
              <w:t>ч(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>аудиторных)</w:t>
            </w:r>
          </w:p>
          <w:p w:rsidR="00E25D6B" w:rsidRPr="000F5FBC" w:rsidRDefault="00E25D6B" w:rsidP="00447F7C">
            <w:pPr>
              <w:pStyle w:val="a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99</w:t>
            </w:r>
            <w:proofErr w:type="gramStart"/>
            <w:r w:rsidRPr="000F5FBC">
              <w:rPr>
                <w:rFonts w:ascii="Times New Roman" w:eastAsia="Times New Roman" w:hAnsi="Times New Roman" w:cs="Times New Roman"/>
              </w:rPr>
              <w:t>ч(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>неаудиторных)</w:t>
            </w:r>
          </w:p>
          <w:p w:rsidR="00E25D6B" w:rsidRPr="000F5FBC" w:rsidRDefault="00E25D6B" w:rsidP="00447F7C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  <w:b/>
                <w:bCs/>
              </w:rPr>
              <w:t>2класс</w:t>
            </w:r>
            <w:proofErr w:type="gramStart"/>
            <w:r w:rsidRPr="000F5FB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0F5FB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>сего 306ч</w:t>
            </w:r>
          </w:p>
          <w:p w:rsidR="00E25D6B" w:rsidRPr="000F5FBC" w:rsidRDefault="00E25D6B" w:rsidP="00447F7C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lastRenderedPageBreak/>
              <w:t>140</w:t>
            </w:r>
            <w:proofErr w:type="gramStart"/>
            <w:r w:rsidRPr="000F5FBC">
              <w:rPr>
                <w:rFonts w:ascii="Times New Roman" w:eastAsia="Times New Roman" w:hAnsi="Times New Roman" w:cs="Times New Roman"/>
              </w:rPr>
              <w:t>ч(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>аудиторных)</w:t>
            </w:r>
          </w:p>
          <w:p w:rsidR="00E25D6B" w:rsidRPr="000F5FBC" w:rsidRDefault="00E25D6B" w:rsidP="00447F7C">
            <w:pPr>
              <w:pStyle w:val="a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166</w:t>
            </w:r>
            <w:proofErr w:type="gramStart"/>
            <w:r w:rsidRPr="000F5FBC">
              <w:rPr>
                <w:rFonts w:ascii="Times New Roman" w:eastAsia="Times New Roman" w:hAnsi="Times New Roman" w:cs="Times New Roman"/>
              </w:rPr>
              <w:t>ч(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>неаудиторных)</w:t>
            </w:r>
          </w:p>
          <w:p w:rsidR="00E25D6B" w:rsidRPr="000F5FBC" w:rsidRDefault="00E25D6B" w:rsidP="00447F7C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  <w:proofErr w:type="spellStart"/>
            <w:r w:rsidRPr="000F5FBC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  <w:proofErr w:type="gramStart"/>
            <w:r w:rsidRPr="000F5FB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0F5FB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>сего</w:t>
            </w:r>
            <w:proofErr w:type="spellEnd"/>
            <w:r w:rsidRPr="000F5FBC">
              <w:rPr>
                <w:rFonts w:ascii="Times New Roman" w:eastAsia="Times New Roman" w:hAnsi="Times New Roman" w:cs="Times New Roman"/>
              </w:rPr>
              <w:t xml:space="preserve"> 306ч</w:t>
            </w:r>
          </w:p>
          <w:p w:rsidR="00E25D6B" w:rsidRPr="000F5FBC" w:rsidRDefault="00E25D6B" w:rsidP="00447F7C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105</w:t>
            </w:r>
            <w:proofErr w:type="gramStart"/>
            <w:r w:rsidRPr="000F5FBC">
              <w:rPr>
                <w:rFonts w:ascii="Times New Roman" w:eastAsia="Times New Roman" w:hAnsi="Times New Roman" w:cs="Times New Roman"/>
              </w:rPr>
              <w:t>ч(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>аудиторных)</w:t>
            </w:r>
          </w:p>
          <w:p w:rsidR="00E25D6B" w:rsidRPr="000F5FBC" w:rsidRDefault="00E25D6B" w:rsidP="00447F7C">
            <w:pPr>
              <w:pStyle w:val="a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201</w:t>
            </w:r>
            <w:proofErr w:type="gramStart"/>
            <w:r w:rsidRPr="000F5FBC">
              <w:rPr>
                <w:rFonts w:ascii="Times New Roman" w:eastAsia="Times New Roman" w:hAnsi="Times New Roman" w:cs="Times New Roman"/>
              </w:rPr>
              <w:t>ч(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>неаудиторных)</w:t>
            </w:r>
          </w:p>
          <w:p w:rsidR="00E25D6B" w:rsidRPr="000F5FBC" w:rsidRDefault="00E25D6B" w:rsidP="00447F7C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  <w:proofErr w:type="spellStart"/>
            <w:r w:rsidRPr="000F5FBC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  <w:proofErr w:type="gramStart"/>
            <w:r w:rsidRPr="000F5FB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0F5FB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>сего</w:t>
            </w:r>
            <w:proofErr w:type="spellEnd"/>
            <w:r w:rsidRPr="000F5FBC">
              <w:rPr>
                <w:rFonts w:ascii="Times New Roman" w:eastAsia="Times New Roman" w:hAnsi="Times New Roman" w:cs="Times New Roman"/>
              </w:rPr>
              <w:t xml:space="preserve"> 306ч</w:t>
            </w:r>
          </w:p>
          <w:p w:rsidR="00E25D6B" w:rsidRPr="000F5FBC" w:rsidRDefault="00E25D6B" w:rsidP="00447F7C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105</w:t>
            </w:r>
            <w:proofErr w:type="gramStart"/>
            <w:r w:rsidRPr="000F5FBC">
              <w:rPr>
                <w:rFonts w:ascii="Times New Roman" w:eastAsia="Times New Roman" w:hAnsi="Times New Roman" w:cs="Times New Roman"/>
              </w:rPr>
              <w:t>ч(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>аудиторных)</w:t>
            </w:r>
          </w:p>
          <w:p w:rsidR="00E25D6B" w:rsidRPr="000F5FBC" w:rsidRDefault="00E25D6B" w:rsidP="00447F7C">
            <w:pPr>
              <w:pStyle w:val="a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201</w:t>
            </w:r>
            <w:proofErr w:type="gramStart"/>
            <w:r w:rsidRPr="000F5FBC">
              <w:rPr>
                <w:rFonts w:ascii="Times New Roman" w:eastAsia="Times New Roman" w:hAnsi="Times New Roman" w:cs="Times New Roman"/>
              </w:rPr>
              <w:t>ч(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>неаудиторных)</w:t>
            </w:r>
          </w:p>
          <w:p w:rsidR="00E25D6B" w:rsidRPr="000F5FBC" w:rsidRDefault="00E25D6B" w:rsidP="00447F7C">
            <w:pPr>
              <w:pStyle w:val="a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25D6B" w:rsidRPr="000F5FBC" w:rsidRDefault="00E25D6B" w:rsidP="00E2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D6B" w:rsidRPr="000F5FBC" w:rsidRDefault="00471E98" w:rsidP="00E2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FBC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план внеурочной деятельности</w:t>
      </w:r>
    </w:p>
    <w:p w:rsidR="00E25D6B" w:rsidRPr="000F5FBC" w:rsidRDefault="00E25D6B" w:rsidP="00E2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D6B" w:rsidRPr="000F5FBC" w:rsidRDefault="00B71B64" w:rsidP="00E2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 МКОУ «ООШ с. </w:t>
      </w:r>
      <w:proofErr w:type="gramStart"/>
      <w:r w:rsidRPr="000F5FBC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Благословенное</w:t>
      </w:r>
      <w:proofErr w:type="gramEnd"/>
      <w:r w:rsidRPr="000F5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имени Героя Советского Союза Г.Д. Лопатина» в с. Ручейки</w:t>
      </w:r>
    </w:p>
    <w:p w:rsidR="00B71B64" w:rsidRPr="000F5FBC" w:rsidRDefault="00B71B64" w:rsidP="00E2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B64" w:rsidRPr="000F5FBC" w:rsidRDefault="00B71B64" w:rsidP="00E2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FBC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:rsidR="00B71B64" w:rsidRPr="000F5FBC" w:rsidRDefault="00B71B64" w:rsidP="00B71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84"/>
        <w:gridCol w:w="2743"/>
        <w:gridCol w:w="3260"/>
        <w:gridCol w:w="1418"/>
        <w:gridCol w:w="2409"/>
        <w:gridCol w:w="1768"/>
        <w:gridCol w:w="2693"/>
      </w:tblGrid>
      <w:tr w:rsidR="00B71B64" w:rsidRPr="000F5FBC" w:rsidTr="00447F7C">
        <w:tc>
          <w:tcPr>
            <w:tcW w:w="484" w:type="dxa"/>
            <w:vMerge w:val="restart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3" w:type="dxa"/>
            <w:vMerge w:val="restart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7087" w:type="dxa"/>
            <w:gridSpan w:val="3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68" w:type="dxa"/>
            <w:vMerge w:val="restart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всего часов в год по данному направлению</w:t>
            </w:r>
          </w:p>
        </w:tc>
        <w:tc>
          <w:tcPr>
            <w:tcW w:w="2693" w:type="dxa"/>
            <w:vMerge w:val="restart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71B64" w:rsidRPr="000F5FBC" w:rsidTr="00447F7C">
        <w:tc>
          <w:tcPr>
            <w:tcW w:w="484" w:type="dxa"/>
            <w:vMerge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418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неаудиторные</w:t>
            </w:r>
          </w:p>
        </w:tc>
        <w:tc>
          <w:tcPr>
            <w:tcW w:w="1768" w:type="dxa"/>
            <w:vMerge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4" w:rsidRPr="000F5FBC" w:rsidTr="00447F7C">
        <w:tc>
          <w:tcPr>
            <w:tcW w:w="484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Кружок «Мой </w:t>
            </w:r>
            <w:proofErr w:type="spellStart"/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 ч (68 ч)</w:t>
            </w:r>
          </w:p>
        </w:tc>
        <w:tc>
          <w:tcPr>
            <w:tcW w:w="2409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1Дорожная разметка и ее предназначение.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 Викторина «Безопасность пешеходов»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 Дорожный словарик (разыгрывание дорожных ситуаций)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4 Игры и 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соревнование по маршрутным листам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5 Практическое задание «Эх, прокачу на велосипеде»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6 Игровое мероприятие «В стране дорожных знаков»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7 Проектная деятельность «Культура поведения в транспорте и на улице»</w:t>
            </w:r>
          </w:p>
        </w:tc>
        <w:tc>
          <w:tcPr>
            <w:tcW w:w="1768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132ч</w:t>
            </w:r>
          </w:p>
        </w:tc>
        <w:tc>
          <w:tcPr>
            <w:tcW w:w="2693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B71B64" w:rsidRPr="000F5FBC" w:rsidTr="00447F7C">
        <w:tc>
          <w:tcPr>
            <w:tcW w:w="484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3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«Потомки Пифагора»</w:t>
            </w:r>
          </w:p>
        </w:tc>
        <w:tc>
          <w:tcPr>
            <w:tcW w:w="1418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 ч (34 ч)</w:t>
            </w:r>
          </w:p>
        </w:tc>
        <w:tc>
          <w:tcPr>
            <w:tcW w:w="2409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proofErr w:type="gramStart"/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 и находчивых»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 Математическая викторина»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 Новый год, 23 февраля, 8 марта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 Час кроссворда «Думай, гадай, отгадывай»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2693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B71B64" w:rsidRPr="000F5FBC" w:rsidTr="00447F7C">
        <w:tc>
          <w:tcPr>
            <w:tcW w:w="484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260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418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 ч (68 ч)</w:t>
            </w:r>
          </w:p>
        </w:tc>
        <w:tc>
          <w:tcPr>
            <w:tcW w:w="2409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 Викторина о птицах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 Выставка рисунков птиц.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 Экологический проект «Чистый двор»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Викторина «Угадай по признакам»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5 Ролевая игра «Это все – о птицах»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6 Выставка поделок из природных материалов «Осенняя пора»</w:t>
            </w:r>
          </w:p>
        </w:tc>
        <w:tc>
          <w:tcPr>
            <w:tcW w:w="1768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 ч</w:t>
            </w:r>
          </w:p>
        </w:tc>
        <w:tc>
          <w:tcPr>
            <w:tcW w:w="2693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B71B64" w:rsidRPr="000F5FBC" w:rsidTr="00447F7C">
        <w:tc>
          <w:tcPr>
            <w:tcW w:w="484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3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Духовно </w:t>
            </w:r>
            <w:proofErr w:type="gramStart"/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3260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1 Новогодний утренник «В гостях у бабушки зимы»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 Конкурс рисунков «Мои обязанности в семье»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 8 марта «Подари улыбку»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 Конкурсная программа «Мой папа лучше всех»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4" w:rsidRPr="000F5FBC" w:rsidTr="00447F7C">
        <w:tc>
          <w:tcPr>
            <w:tcW w:w="484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260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Акция «Помоги книге»</w:t>
            </w:r>
          </w:p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Участвование</w:t>
            </w:r>
            <w:proofErr w:type="spellEnd"/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 в акции «Подари книгу малышам»</w:t>
            </w:r>
          </w:p>
        </w:tc>
        <w:tc>
          <w:tcPr>
            <w:tcW w:w="1768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693" w:type="dxa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4" w:rsidRPr="000F5FBC" w:rsidTr="00447F7C">
        <w:tc>
          <w:tcPr>
            <w:tcW w:w="14775" w:type="dxa"/>
            <w:gridSpan w:val="7"/>
          </w:tcPr>
          <w:p w:rsidR="00B71B64" w:rsidRPr="000F5FBC" w:rsidRDefault="00B71B64" w:rsidP="004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4 класс: всего 306 часов (аудиторных –170, неаудиторных –136 часов)</w:t>
            </w:r>
          </w:p>
        </w:tc>
      </w:tr>
    </w:tbl>
    <w:p w:rsidR="00B71B64" w:rsidRPr="000F5FBC" w:rsidRDefault="00B71B64" w:rsidP="00B71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64" w:rsidRPr="000F5FBC" w:rsidRDefault="00B71B64" w:rsidP="00E2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D6B" w:rsidRPr="000F5FBC" w:rsidRDefault="00E25D6B" w:rsidP="00E2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484E" w:rsidRPr="000F5FBC" w:rsidRDefault="0078484E" w:rsidP="00E2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FBC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план внеурочной деятельности</w:t>
      </w:r>
    </w:p>
    <w:p w:rsidR="00E25D6B" w:rsidRPr="000F5FBC" w:rsidRDefault="0078484E" w:rsidP="00E2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1-4 классы </w:t>
      </w:r>
    </w:p>
    <w:p w:rsidR="0078484E" w:rsidRPr="000F5FBC" w:rsidRDefault="0078484E" w:rsidP="00E2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 МКОУ «ООШ с. </w:t>
      </w:r>
      <w:proofErr w:type="gramStart"/>
      <w:r w:rsidRPr="000F5FBC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Благословенное</w:t>
      </w:r>
      <w:proofErr w:type="gramEnd"/>
      <w:r w:rsidRPr="000F5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имени Героя Советского Союза Г.Д. Лопатина»</w:t>
      </w:r>
      <w:r w:rsidR="00422D50" w:rsidRPr="000F5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с. </w:t>
      </w:r>
      <w:proofErr w:type="spellStart"/>
      <w:r w:rsidR="00422D50" w:rsidRPr="000F5FBC">
        <w:rPr>
          <w:rFonts w:ascii="Times New Roman" w:eastAsia="Times New Roman" w:hAnsi="Times New Roman" w:cs="Times New Roman"/>
          <w:b/>
          <w:bCs/>
          <w:sz w:val="24"/>
          <w:szCs w:val="24"/>
        </w:rPr>
        <w:t>Нагибово</w:t>
      </w:r>
      <w:proofErr w:type="spellEnd"/>
    </w:p>
    <w:p w:rsidR="0078484E" w:rsidRPr="000F5FBC" w:rsidRDefault="0078484E" w:rsidP="00E2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D6B" w:rsidRPr="000F5FBC" w:rsidRDefault="00E25D6B" w:rsidP="00E2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484E" w:rsidRPr="000F5FBC" w:rsidRDefault="0078484E" w:rsidP="00784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FBC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:rsidR="0078484E" w:rsidRPr="000F5FBC" w:rsidRDefault="0078484E" w:rsidP="00784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6"/>
        <w:gridCol w:w="2563"/>
        <w:gridCol w:w="2126"/>
        <w:gridCol w:w="1386"/>
        <w:gridCol w:w="3655"/>
        <w:gridCol w:w="2472"/>
        <w:gridCol w:w="2264"/>
      </w:tblGrid>
      <w:tr w:rsidR="0078484E" w:rsidRPr="000F5FBC" w:rsidTr="00422D50"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Направления развития личности</w:t>
            </w:r>
          </w:p>
        </w:tc>
        <w:tc>
          <w:tcPr>
            <w:tcW w:w="7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часов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данному направлению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78484E" w:rsidRPr="000F5FBC" w:rsidTr="00422D50"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аудиторные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Кол-во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неаудиторные</w:t>
            </w:r>
          </w:p>
        </w:tc>
        <w:tc>
          <w:tcPr>
            <w:tcW w:w="2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8484E" w:rsidRPr="000F5FBC" w:rsidTr="00422D50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Кружок: « Спортивные игры»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1.День здоровья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Liberation Serif" w:hAnsi="Times New Roman" w:cs="Times New Roman"/>
              </w:rPr>
              <w:t xml:space="preserve">2. </w:t>
            </w:r>
            <w:r w:rsidRPr="000F5FBC">
              <w:rPr>
                <w:rFonts w:ascii="Times New Roman" w:eastAsia="Times New Roman" w:hAnsi="Times New Roman" w:cs="Times New Roman"/>
              </w:rPr>
              <w:t xml:space="preserve">«Весёлые старты»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часы: «Здоровый ребенок»: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- Режим дня школьника.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4.</w:t>
            </w:r>
            <w:proofErr w:type="gramStart"/>
            <w:r w:rsidRPr="000F5FBC">
              <w:rPr>
                <w:rFonts w:ascii="Times New Roman" w:eastAsia="Times New Roman" w:hAnsi="Times New Roman" w:cs="Times New Roman"/>
              </w:rPr>
              <w:t>Спортивные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 xml:space="preserve"> соревнование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«Зимняя лыжня»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Liberation Serif" w:hAnsi="Times New Roman" w:cs="Times New Roman"/>
                <w:lang w:eastAsia="en-US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5.</w:t>
            </w:r>
            <w:r w:rsidRPr="000F5FBC">
              <w:rPr>
                <w:rFonts w:ascii="Times New Roman" w:eastAsia="Times New Roman" w:hAnsi="Times New Roman" w:cs="Times New Roman"/>
                <w:lang w:eastAsia="en-US"/>
              </w:rPr>
              <w:t>Спортивный праздник, посвященный дню защитника отечества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  <w:lang w:eastAsia="en-US"/>
              </w:rPr>
              <w:t>6. Президентские старты.</w:t>
            </w:r>
          </w:p>
        </w:tc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33ч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кружка, актив </w:t>
            </w:r>
            <w:proofErr w:type="spellStart"/>
            <w:r w:rsidRPr="000F5FB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F5FBC">
              <w:rPr>
                <w:rFonts w:ascii="Times New Roman" w:eastAsia="Times New Roman" w:hAnsi="Times New Roman" w:cs="Times New Roman"/>
              </w:rPr>
              <w:t>/о, классный руководитель</w:t>
            </w:r>
          </w:p>
        </w:tc>
      </w:tr>
      <w:tr w:rsidR="0078484E" w:rsidRPr="000F5FBC" w:rsidTr="00422D50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Кружок «Азбука юного пешехода»</w:t>
            </w:r>
          </w:p>
          <w:p w:rsidR="0078484E" w:rsidRPr="000F5FBC" w:rsidRDefault="0078484E" w:rsidP="0078484E">
            <w:pPr>
              <w:pStyle w:val="a7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2ч(66ч)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Здравствуй школа» - торжественная линейка, посвященная Дню Знаний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>«С любовью к Вам, Учителя!»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Новогодние и рождественские представления. Бал – маскарад.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Рождественские встречи».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Праздничный концерт-поздравление для мам и бабушек.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66ч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Педагог- организатор, классный руководитель</w:t>
            </w:r>
          </w:p>
        </w:tc>
      </w:tr>
      <w:tr w:rsidR="0078484E" w:rsidRPr="000F5FBC" w:rsidTr="00422D50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Кружок: «Умники и умницы»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2ч. (66)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Участие в  мероприятиях, (дистанционных) разного уровня </w:t>
            </w:r>
          </w:p>
        </w:tc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66ч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Руководитель кружка</w:t>
            </w:r>
          </w:p>
        </w:tc>
      </w:tr>
      <w:tr w:rsidR="0078484E" w:rsidRPr="000F5FBC" w:rsidTr="00422D50">
        <w:trPr>
          <w:trHeight w:val="459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Кружок: «Мы такие разные»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2ч. (66)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из природного материала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 и т</w:t>
            </w:r>
            <w:r w:rsidR="00471E98" w:rsidRPr="000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66 ч.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Классные руководители, библиотекарь, учителя- предметники </w:t>
            </w:r>
          </w:p>
        </w:tc>
      </w:tr>
      <w:tr w:rsidR="0078484E" w:rsidRPr="000F5FBC" w:rsidTr="00422D50">
        <w:trPr>
          <w:trHeight w:val="459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Кружок: «Я и окружающий мир»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 ч. (66)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>« День пожилых людей».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Праздник Осени.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Мероприятия ко дню Матери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>Выставка рисунков «Моя родина»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Акция «Салют, Победа!» </w:t>
            </w:r>
          </w:p>
        </w:tc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кружка, классный руководитель, ЗУВР, актив </w:t>
            </w:r>
            <w:proofErr w:type="spellStart"/>
            <w:r w:rsidRPr="000F5FB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F5FBC">
              <w:rPr>
                <w:rFonts w:ascii="Times New Roman" w:eastAsia="Times New Roman" w:hAnsi="Times New Roman" w:cs="Times New Roman"/>
              </w:rPr>
              <w:t>/о</w:t>
            </w:r>
          </w:p>
        </w:tc>
      </w:tr>
      <w:tr w:rsidR="0078484E" w:rsidRPr="000F5FBC" w:rsidTr="00422D50">
        <w:trPr>
          <w:trHeight w:val="459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297ч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484E" w:rsidRPr="000F5FBC" w:rsidRDefault="0078484E" w:rsidP="00422D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FBC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150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6"/>
        <w:gridCol w:w="2563"/>
        <w:gridCol w:w="1984"/>
        <w:gridCol w:w="1528"/>
        <w:gridCol w:w="3655"/>
        <w:gridCol w:w="2354"/>
        <w:gridCol w:w="2382"/>
      </w:tblGrid>
      <w:tr w:rsidR="0078484E" w:rsidRPr="000F5FBC" w:rsidTr="00422D50"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Направления развития личности</w:t>
            </w:r>
          </w:p>
        </w:tc>
        <w:tc>
          <w:tcPr>
            <w:tcW w:w="7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часов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данному направлению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78484E" w:rsidRPr="000F5FBC" w:rsidTr="00422D50"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аудиторные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Кол-во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неаудиторные</w:t>
            </w: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8484E" w:rsidRPr="000F5FBC" w:rsidTr="00422D50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Кружок: «Спортивные игры»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34</w:t>
            </w:r>
            <w:r w:rsidR="00422D50" w:rsidRPr="000F5FBC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1.День здоровья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Liberation Serif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2.Спортивная эстафета.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Liberation Serif" w:hAnsi="Times New Roman" w:cs="Times New Roman"/>
              </w:rPr>
              <w:t xml:space="preserve"> 3. </w:t>
            </w:r>
            <w:r w:rsidRPr="000F5FBC">
              <w:rPr>
                <w:rFonts w:ascii="Times New Roman" w:eastAsia="Times New Roman" w:hAnsi="Times New Roman" w:cs="Times New Roman"/>
              </w:rPr>
              <w:t xml:space="preserve">«Весёлые старты»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часы: «Здоровый ребенок»: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- Режим дня школьника.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4.</w:t>
            </w:r>
            <w:proofErr w:type="gramStart"/>
            <w:r w:rsidRPr="000F5FBC">
              <w:rPr>
                <w:rFonts w:ascii="Times New Roman" w:eastAsia="Times New Roman" w:hAnsi="Times New Roman" w:cs="Times New Roman"/>
              </w:rPr>
              <w:t>Спортивные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 xml:space="preserve"> соревнование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«Зимняя лыжня»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lastRenderedPageBreak/>
              <w:t>5.Участие в соревнованиях « ГТО »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Liberation Serif" w:hAnsi="Times New Roman" w:cs="Times New Roman"/>
                <w:lang w:eastAsia="en-US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6.</w:t>
            </w:r>
            <w:r w:rsidRPr="000F5FBC">
              <w:rPr>
                <w:rFonts w:ascii="Times New Roman" w:eastAsia="Times New Roman" w:hAnsi="Times New Roman" w:cs="Times New Roman"/>
                <w:lang w:eastAsia="en-US"/>
              </w:rPr>
              <w:t>Спортивный праздник, посвященный дню защитника отечества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  <w:lang w:eastAsia="en-US"/>
              </w:rPr>
              <w:t>7. Президентские старты.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lastRenderedPageBreak/>
              <w:t>34 ч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кружка, актив </w:t>
            </w:r>
            <w:proofErr w:type="spellStart"/>
            <w:r w:rsidRPr="000F5FB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F5FBC">
              <w:rPr>
                <w:rFonts w:ascii="Times New Roman" w:eastAsia="Times New Roman" w:hAnsi="Times New Roman" w:cs="Times New Roman"/>
              </w:rPr>
              <w:t>/о, классный руководитель</w:t>
            </w:r>
          </w:p>
        </w:tc>
      </w:tr>
      <w:tr w:rsidR="0078484E" w:rsidRPr="000F5FBC" w:rsidTr="00422D50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Кружок «Азбука юного пешехода»</w:t>
            </w:r>
          </w:p>
          <w:p w:rsidR="0078484E" w:rsidRPr="000F5FBC" w:rsidRDefault="0078484E" w:rsidP="0078484E">
            <w:pPr>
              <w:pStyle w:val="a7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2ч(68ч)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Здравствуй школа» - торжественная линейка, посвященная Дню Знаний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>«С любовью к Вам, Учителя!»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Новогодние и рождественские представления. Бал – маскарад.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Рождественские встречи».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Праздничный концерт-поздравление для мам и бабушек. 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68ч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Педагог- организатор, классный руководитель</w:t>
            </w:r>
          </w:p>
        </w:tc>
      </w:tr>
      <w:tr w:rsidR="0078484E" w:rsidRPr="000F5FBC" w:rsidTr="00422D50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422D50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Кружок: «Умники и умницы</w:t>
            </w:r>
            <w:r w:rsidR="0078484E" w:rsidRPr="000F5FB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 часа (68)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Участие в  мероприятиях, олимпиадах  разного уровня 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68ч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Руководитель кружка</w:t>
            </w:r>
          </w:p>
        </w:tc>
      </w:tr>
      <w:tr w:rsidR="0078484E" w:rsidRPr="000F5FBC" w:rsidTr="00422D50">
        <w:trPr>
          <w:trHeight w:val="459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Кружок: «Я и окружающий мир»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2ч. (68)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из природного материала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книги 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 и т</w:t>
            </w:r>
            <w:r w:rsidR="00422D50" w:rsidRPr="000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Классные руководители, библиотекарь, учителя- предметники</w:t>
            </w:r>
          </w:p>
        </w:tc>
      </w:tr>
      <w:tr w:rsidR="0078484E" w:rsidRPr="000F5FBC" w:rsidTr="00422D50">
        <w:trPr>
          <w:trHeight w:val="459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Кружок: «Русский фольклор»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 часа (68)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>« День пожилых людей».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Праздник Осени.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Мероприятия ко дню Матери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>Выставка рисунков «Моя родина»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>Фотовыставка: «Родные просторы»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и</w:t>
            </w:r>
            <w:r w:rsidR="00422D50"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2D50" w:rsidRPr="000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кружка, классный руководитель, ЗУВР, актив </w:t>
            </w:r>
            <w:proofErr w:type="spellStart"/>
            <w:r w:rsidRPr="000F5FB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F5FBC">
              <w:rPr>
                <w:rFonts w:ascii="Times New Roman" w:eastAsia="Times New Roman" w:hAnsi="Times New Roman" w:cs="Times New Roman"/>
              </w:rPr>
              <w:t>/о</w:t>
            </w:r>
          </w:p>
        </w:tc>
      </w:tr>
      <w:tr w:rsidR="0078484E" w:rsidRPr="000F5FBC" w:rsidTr="00422D50">
        <w:trPr>
          <w:trHeight w:val="459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306ч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484E" w:rsidRPr="000F5FBC" w:rsidRDefault="0078484E" w:rsidP="0078484E">
      <w:pPr>
        <w:spacing w:after="0" w:line="240" w:lineRule="auto"/>
        <w:jc w:val="both"/>
        <w:rPr>
          <w:sz w:val="24"/>
          <w:szCs w:val="24"/>
        </w:rPr>
      </w:pPr>
    </w:p>
    <w:p w:rsidR="0078484E" w:rsidRPr="000F5FBC" w:rsidRDefault="0078484E" w:rsidP="00277F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FBC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150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6"/>
        <w:gridCol w:w="2705"/>
        <w:gridCol w:w="1842"/>
        <w:gridCol w:w="1528"/>
        <w:gridCol w:w="3655"/>
        <w:gridCol w:w="2354"/>
        <w:gridCol w:w="2382"/>
      </w:tblGrid>
      <w:tr w:rsidR="0078484E" w:rsidRPr="000F5FBC" w:rsidTr="00277F49"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Направления развития личности</w:t>
            </w:r>
          </w:p>
        </w:tc>
        <w:tc>
          <w:tcPr>
            <w:tcW w:w="70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часов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данному направлению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78484E" w:rsidRPr="000F5FBC" w:rsidTr="00277F49"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аудиторные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Кол-во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неаудиторные</w:t>
            </w: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8484E" w:rsidRPr="000F5FBC" w:rsidTr="00277F49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Кружок: «Спортивные игры»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1ч. (34)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1.День здоровья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Liberation Serif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2.Спортивная эстафета.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Liberation Serif" w:hAnsi="Times New Roman" w:cs="Times New Roman"/>
              </w:rPr>
              <w:t xml:space="preserve"> 3. </w:t>
            </w:r>
            <w:r w:rsidRPr="000F5FBC">
              <w:rPr>
                <w:rFonts w:ascii="Times New Roman" w:eastAsia="Times New Roman" w:hAnsi="Times New Roman" w:cs="Times New Roman"/>
              </w:rPr>
              <w:t xml:space="preserve">«Весёлые старты»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часы: «Здоровый ребенок»: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- Режим дня школьника.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4.</w:t>
            </w:r>
            <w:proofErr w:type="gramStart"/>
            <w:r w:rsidRPr="000F5FBC">
              <w:rPr>
                <w:rFonts w:ascii="Times New Roman" w:eastAsia="Times New Roman" w:hAnsi="Times New Roman" w:cs="Times New Roman"/>
              </w:rPr>
              <w:t>Спортивные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 xml:space="preserve"> соревнование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«Зимняя лыжня»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Liberation Serif" w:hAnsi="Times New Roman" w:cs="Times New Roman"/>
                <w:lang w:eastAsia="en-US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4.</w:t>
            </w:r>
            <w:r w:rsidRPr="000F5FBC">
              <w:rPr>
                <w:rFonts w:ascii="Times New Roman" w:eastAsia="Times New Roman" w:hAnsi="Times New Roman" w:cs="Times New Roman"/>
                <w:lang w:eastAsia="en-US"/>
              </w:rPr>
              <w:t>Спортивный праздник, посвященный дню защитника отечества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  <w:lang w:eastAsia="en-US"/>
              </w:rPr>
              <w:t>5. Президентские старты.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65ч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кружка, актив </w:t>
            </w:r>
            <w:proofErr w:type="spellStart"/>
            <w:r w:rsidRPr="000F5FB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F5FBC">
              <w:rPr>
                <w:rFonts w:ascii="Times New Roman" w:eastAsia="Times New Roman" w:hAnsi="Times New Roman" w:cs="Times New Roman"/>
              </w:rPr>
              <w:t>/о, классный руководитель</w:t>
            </w:r>
          </w:p>
        </w:tc>
      </w:tr>
      <w:tr w:rsidR="0078484E" w:rsidRPr="000F5FBC" w:rsidTr="00277F49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Кружок: «Азбука юного пешехода»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 часа (68)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Здравствуй школа» - торжественная линейка, посвященная Дню Знаний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>«С любовью к Вам, Учителя!»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Новогодние и рождественские представления. Бал – маскарад.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Рождественские встречи».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Праздничный концерт-поздравление для мам и бабушек. 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68ч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Педагог- организатор, классный руководитель</w:t>
            </w:r>
          </w:p>
        </w:tc>
      </w:tr>
      <w:tr w:rsidR="0078484E" w:rsidRPr="000F5FBC" w:rsidTr="00277F49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Кружок: </w:t>
            </w:r>
            <w:r w:rsidRPr="000F5FBC">
              <w:rPr>
                <w:rFonts w:ascii="Times New Roman" w:eastAsia="Times New Roman" w:hAnsi="Times New Roman" w:cs="Times New Roman"/>
              </w:rPr>
              <w:lastRenderedPageBreak/>
              <w:t>«Умники и умницы»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lastRenderedPageBreak/>
              <w:t>2ч. (68)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lastRenderedPageBreak/>
              <w:t xml:space="preserve">Участие в  мероприятиях, </w:t>
            </w:r>
            <w:r w:rsidRPr="000F5FBC">
              <w:rPr>
                <w:rFonts w:ascii="Times New Roman" w:eastAsia="Times New Roman" w:hAnsi="Times New Roman" w:cs="Times New Roman"/>
              </w:rPr>
              <w:lastRenderedPageBreak/>
              <w:t xml:space="preserve">олимпиадах  разного уровня 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lastRenderedPageBreak/>
              <w:t>75ч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Руководитель кружка</w:t>
            </w:r>
          </w:p>
        </w:tc>
      </w:tr>
      <w:tr w:rsidR="0078484E" w:rsidRPr="000F5FBC" w:rsidTr="00277F49">
        <w:trPr>
          <w:trHeight w:val="459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Общешкольные мероприятия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из природного материала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книги 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 и т</w:t>
            </w:r>
            <w:r w:rsidR="00277F49" w:rsidRPr="000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30 ч.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Классные руководители, библиотекарь, учителя- предметники</w:t>
            </w:r>
          </w:p>
        </w:tc>
      </w:tr>
      <w:tr w:rsidR="0078484E" w:rsidRPr="000F5FBC" w:rsidTr="00277F49">
        <w:trPr>
          <w:trHeight w:val="459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Кружок: «Я и окружающий мир»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 2 часа (68)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>« День пожилых людей».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Праздник Осени.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Год  кино в Российской Федерации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Мероприятия ко дню Матери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>Выставка рисунков «Моя родина»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>Фотовыставка: «Родные просторы»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и</w:t>
            </w:r>
            <w:r w:rsidR="00277F49"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7F49" w:rsidRPr="000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кружка, классный руководитель, ЗУВР, актив </w:t>
            </w:r>
            <w:proofErr w:type="spellStart"/>
            <w:r w:rsidRPr="000F5FB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F5FBC">
              <w:rPr>
                <w:rFonts w:ascii="Times New Roman" w:eastAsia="Times New Roman" w:hAnsi="Times New Roman" w:cs="Times New Roman"/>
              </w:rPr>
              <w:t>/о</w:t>
            </w:r>
          </w:p>
        </w:tc>
      </w:tr>
      <w:tr w:rsidR="0078484E" w:rsidRPr="000F5FBC" w:rsidTr="00277F49">
        <w:trPr>
          <w:trHeight w:val="459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306ч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484E" w:rsidRPr="000F5FBC" w:rsidRDefault="0078484E" w:rsidP="0078484E">
      <w:pPr>
        <w:spacing w:after="0" w:line="240" w:lineRule="auto"/>
        <w:jc w:val="both"/>
        <w:rPr>
          <w:sz w:val="24"/>
          <w:szCs w:val="24"/>
        </w:rPr>
      </w:pPr>
    </w:p>
    <w:p w:rsidR="0078484E" w:rsidRPr="000F5FBC" w:rsidRDefault="0078484E" w:rsidP="00277F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FBC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150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6"/>
        <w:gridCol w:w="2448"/>
        <w:gridCol w:w="1920"/>
        <w:gridCol w:w="1707"/>
        <w:gridCol w:w="3655"/>
        <w:gridCol w:w="2354"/>
        <w:gridCol w:w="2382"/>
      </w:tblGrid>
      <w:tr w:rsidR="0078484E" w:rsidRPr="000F5FBC" w:rsidTr="00447F7C"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Направления развития личности</w:t>
            </w:r>
          </w:p>
        </w:tc>
        <w:tc>
          <w:tcPr>
            <w:tcW w:w="72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часов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данному направлению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78484E" w:rsidRPr="000F5FBC" w:rsidTr="00447F7C"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аудиторные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Кол-во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неаудиторные</w:t>
            </w: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8484E" w:rsidRPr="000F5FBC" w:rsidTr="00447F7C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Кружок: «Спортивные игры»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1ч. (34)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1.День здоровья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Liberation Serif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2.Спортивная эстафета.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Liberation Serif" w:hAnsi="Times New Roman" w:cs="Times New Roman"/>
              </w:rPr>
              <w:t xml:space="preserve"> 3. </w:t>
            </w:r>
            <w:r w:rsidRPr="000F5FBC">
              <w:rPr>
                <w:rFonts w:ascii="Times New Roman" w:eastAsia="Times New Roman" w:hAnsi="Times New Roman" w:cs="Times New Roman"/>
              </w:rPr>
              <w:t xml:space="preserve">«Весёлые старты»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часы: «Здоровый ребенок»: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Режим дня школьника.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4.</w:t>
            </w:r>
            <w:proofErr w:type="gramStart"/>
            <w:r w:rsidRPr="000F5FBC">
              <w:rPr>
                <w:rFonts w:ascii="Times New Roman" w:eastAsia="Times New Roman" w:hAnsi="Times New Roman" w:cs="Times New Roman"/>
              </w:rPr>
              <w:t>Спортивные</w:t>
            </w:r>
            <w:proofErr w:type="gramEnd"/>
            <w:r w:rsidRPr="000F5FBC">
              <w:rPr>
                <w:rFonts w:ascii="Times New Roman" w:eastAsia="Times New Roman" w:hAnsi="Times New Roman" w:cs="Times New Roman"/>
              </w:rPr>
              <w:t xml:space="preserve"> соревнование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«Зимняя лыжня»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5.Участие в соревнованиях « ГТО »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Liberation Serif" w:hAnsi="Times New Roman" w:cs="Times New Roman"/>
                <w:lang w:eastAsia="en-US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6.</w:t>
            </w:r>
            <w:r w:rsidRPr="000F5FBC">
              <w:rPr>
                <w:rFonts w:ascii="Times New Roman" w:eastAsia="Times New Roman" w:hAnsi="Times New Roman" w:cs="Times New Roman"/>
                <w:lang w:eastAsia="en-US"/>
              </w:rPr>
              <w:t>Спортивный праздник, посвященный дню защитника отечества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  <w:lang w:eastAsia="en-US"/>
              </w:rPr>
              <w:t>7. Президентские старты.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lastRenderedPageBreak/>
              <w:t>34ч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кружка, актив </w:t>
            </w:r>
            <w:proofErr w:type="spellStart"/>
            <w:r w:rsidRPr="000F5FB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F5FBC">
              <w:rPr>
                <w:rFonts w:ascii="Times New Roman" w:eastAsia="Times New Roman" w:hAnsi="Times New Roman" w:cs="Times New Roman"/>
              </w:rPr>
              <w:t>/о, классный руководитель</w:t>
            </w:r>
          </w:p>
        </w:tc>
      </w:tr>
      <w:tr w:rsidR="0078484E" w:rsidRPr="000F5FBC" w:rsidTr="00447F7C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Кружок: «Я и окружающий мир»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2ч. (68)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Здравствуй школа» - торжественная линейка, посвященная Дню Знаний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>«С любовью к Вам, Учителя!»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Новогодние и рождественские представления. Бал – маскарад.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Рождественские встречи».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Праздничный концерт-поздравление для мам и бабушек. 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68 ч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Педагог- организатор, классный руководитель</w:t>
            </w:r>
          </w:p>
        </w:tc>
      </w:tr>
      <w:tr w:rsidR="0078484E" w:rsidRPr="000F5FBC" w:rsidTr="00447F7C"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Кружок: «Умники и умницы»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2ч. (68)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Участие в  мероприятиях, олимпиадах  разного уровня 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68ч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Руководитель кружка</w:t>
            </w:r>
          </w:p>
        </w:tc>
      </w:tr>
      <w:tr w:rsidR="0078484E" w:rsidRPr="000F5FBC" w:rsidTr="00447F7C">
        <w:trPr>
          <w:trHeight w:val="459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Кружок: «Вокальный </w:t>
            </w:r>
            <w:proofErr w:type="spellStart"/>
            <w:r w:rsidRPr="000F5FBC">
              <w:rPr>
                <w:rFonts w:ascii="Times New Roman" w:eastAsia="Times New Roman" w:hAnsi="Times New Roman" w:cs="Times New Roman"/>
              </w:rPr>
              <w:t>Домисолька</w:t>
            </w:r>
            <w:proofErr w:type="spellEnd"/>
            <w:r w:rsidRPr="000F5FB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2ч. (68)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из природного материала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книги  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 и т</w:t>
            </w:r>
            <w:r w:rsidR="00277F49" w:rsidRPr="000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Классные руководители, библиотекарь, учителя- предметники </w:t>
            </w:r>
          </w:p>
        </w:tc>
      </w:tr>
      <w:tr w:rsidR="0078484E" w:rsidRPr="000F5FBC" w:rsidTr="00447F7C">
        <w:trPr>
          <w:trHeight w:val="459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F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Кружок: «Азбука безопасности»</w:t>
            </w: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 2 часа (68)</w:t>
            </w: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>« День пожилых людей».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Праздник Осени.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Год  кино в Российской </w:t>
            </w:r>
            <w:r w:rsidRPr="000F5FBC">
              <w:rPr>
                <w:rFonts w:ascii="Times New Roman" w:hAnsi="Times New Roman" w:cs="Times New Roman"/>
              </w:rPr>
              <w:lastRenderedPageBreak/>
              <w:t xml:space="preserve">Федерации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 xml:space="preserve">Мероприятия ко дню Матери 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>Выставка рисунков «Моя родина»</w:t>
            </w:r>
          </w:p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hAnsi="Times New Roman" w:cs="Times New Roman"/>
              </w:rPr>
              <w:t>Фотовыставка: «Родные просторы»</w:t>
            </w:r>
          </w:p>
          <w:p w:rsidR="0078484E" w:rsidRPr="000F5FBC" w:rsidRDefault="0078484E" w:rsidP="00784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и</w:t>
            </w:r>
            <w:r w:rsidR="00277F49"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7F49" w:rsidRPr="000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 xml:space="preserve">Руководитель кружка, классный руководитель, ЗУВР, </w:t>
            </w:r>
            <w:r w:rsidRPr="000F5FBC">
              <w:rPr>
                <w:rFonts w:ascii="Times New Roman" w:eastAsia="Times New Roman" w:hAnsi="Times New Roman" w:cs="Times New Roman"/>
              </w:rPr>
              <w:lastRenderedPageBreak/>
              <w:t xml:space="preserve">актив </w:t>
            </w:r>
            <w:proofErr w:type="spellStart"/>
            <w:r w:rsidRPr="000F5FBC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0F5FBC">
              <w:rPr>
                <w:rFonts w:ascii="Times New Roman" w:eastAsia="Times New Roman" w:hAnsi="Times New Roman" w:cs="Times New Roman"/>
              </w:rPr>
              <w:t>/о</w:t>
            </w:r>
          </w:p>
        </w:tc>
      </w:tr>
      <w:tr w:rsidR="0078484E" w:rsidRPr="000F5FBC" w:rsidTr="00447F7C">
        <w:trPr>
          <w:trHeight w:val="459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0F5FBC">
              <w:rPr>
                <w:rFonts w:ascii="Times New Roman" w:eastAsia="Times New Roman" w:hAnsi="Times New Roman" w:cs="Times New Roman"/>
              </w:rPr>
              <w:t>306ч</w:t>
            </w:r>
          </w:p>
        </w:tc>
        <w:tc>
          <w:tcPr>
            <w:tcW w:w="2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84E" w:rsidRPr="000F5FBC" w:rsidRDefault="0078484E" w:rsidP="0078484E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4E96" w:rsidRPr="000F5FBC" w:rsidRDefault="00264E96" w:rsidP="00264E96">
      <w:pPr>
        <w:tabs>
          <w:tab w:val="left" w:pos="1134"/>
        </w:tabs>
        <w:jc w:val="both"/>
        <w:rPr>
          <w:i/>
          <w:sz w:val="24"/>
          <w:szCs w:val="24"/>
        </w:rPr>
      </w:pPr>
    </w:p>
    <w:p w:rsidR="00264E96" w:rsidRPr="000F5FBC" w:rsidRDefault="00264E96" w:rsidP="00264E96">
      <w:pPr>
        <w:tabs>
          <w:tab w:val="left" w:pos="1134"/>
        </w:tabs>
        <w:jc w:val="both"/>
        <w:rPr>
          <w:i/>
          <w:sz w:val="24"/>
          <w:szCs w:val="24"/>
        </w:rPr>
      </w:pPr>
    </w:p>
    <w:p w:rsidR="00264E96" w:rsidRPr="000F5FBC" w:rsidRDefault="00D87FF3" w:rsidP="00264E9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5FBC">
        <w:rPr>
          <w:rFonts w:ascii="Times New Roman" w:hAnsi="Times New Roman" w:cs="Times New Roman"/>
          <w:sz w:val="24"/>
          <w:szCs w:val="24"/>
        </w:rPr>
        <w:tab/>
      </w:r>
      <w:r w:rsidR="00264E96" w:rsidRPr="000F5FBC">
        <w:rPr>
          <w:rFonts w:ascii="Times New Roman" w:hAnsi="Times New Roman" w:cs="Times New Roman"/>
          <w:sz w:val="24"/>
          <w:szCs w:val="24"/>
        </w:rPr>
        <w:t xml:space="preserve">На основании положения о проведении промежуточной аттестации обучающихся и осуществления текущего контроля их успеваемости, </w:t>
      </w:r>
      <w:r w:rsidR="0075310D" w:rsidRPr="000F5FBC">
        <w:rPr>
          <w:rFonts w:ascii="Times New Roman" w:hAnsi="Times New Roman" w:cs="Times New Roman"/>
          <w:sz w:val="24"/>
          <w:szCs w:val="24"/>
        </w:rPr>
        <w:t>рассмотренного на заседании</w:t>
      </w:r>
      <w:r w:rsidR="008C0872" w:rsidRPr="000F5FBC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75310D" w:rsidRPr="000F5FBC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C0872" w:rsidRPr="000F5FBC">
        <w:rPr>
          <w:rFonts w:ascii="Times New Roman" w:hAnsi="Times New Roman" w:cs="Times New Roman"/>
          <w:sz w:val="24"/>
          <w:szCs w:val="24"/>
        </w:rPr>
        <w:t xml:space="preserve"> от 20.08.2018г. № 01</w:t>
      </w:r>
      <w:r w:rsidR="00264E96" w:rsidRPr="000F5FBC">
        <w:rPr>
          <w:rFonts w:ascii="Times New Roman" w:hAnsi="Times New Roman" w:cs="Times New Roman"/>
          <w:sz w:val="24"/>
          <w:szCs w:val="24"/>
        </w:rPr>
        <w:t xml:space="preserve"> и утве</w:t>
      </w:r>
      <w:r w:rsidR="008C0872" w:rsidRPr="000F5FBC">
        <w:rPr>
          <w:rFonts w:ascii="Times New Roman" w:hAnsi="Times New Roman" w:cs="Times New Roman"/>
          <w:sz w:val="24"/>
          <w:szCs w:val="24"/>
        </w:rPr>
        <w:t>ржденного приказом от 21.08.2018 г. № 228</w:t>
      </w:r>
      <w:r w:rsidR="00264E96" w:rsidRPr="000F5FBC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8C0872" w:rsidRPr="000F5FBC">
        <w:rPr>
          <w:rFonts w:ascii="Times New Roman" w:hAnsi="Times New Roman" w:cs="Times New Roman"/>
          <w:sz w:val="24"/>
          <w:szCs w:val="24"/>
        </w:rPr>
        <w:t xml:space="preserve"> промежуточной аттестации в 2018-2019</w:t>
      </w:r>
      <w:r w:rsidR="00264E96" w:rsidRPr="000F5FBC">
        <w:rPr>
          <w:rFonts w:ascii="Times New Roman" w:hAnsi="Times New Roman" w:cs="Times New Roman"/>
          <w:sz w:val="24"/>
          <w:szCs w:val="24"/>
        </w:rPr>
        <w:t xml:space="preserve"> учебном году для 1-4-х классов следующие:</w:t>
      </w:r>
    </w:p>
    <w:tbl>
      <w:tblPr>
        <w:tblStyle w:val="a8"/>
        <w:tblW w:w="0" w:type="auto"/>
        <w:tblLayout w:type="fixed"/>
        <w:tblLook w:val="04A0"/>
      </w:tblPr>
      <w:tblGrid>
        <w:gridCol w:w="1526"/>
        <w:gridCol w:w="1701"/>
        <w:gridCol w:w="1701"/>
        <w:gridCol w:w="1701"/>
        <w:gridCol w:w="1701"/>
        <w:gridCol w:w="1559"/>
        <w:gridCol w:w="1559"/>
        <w:gridCol w:w="1560"/>
        <w:gridCol w:w="1778"/>
      </w:tblGrid>
      <w:tr w:rsidR="00264E96" w:rsidRPr="000F5FBC" w:rsidTr="00264E96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96" w:rsidRPr="000F5FBC" w:rsidRDefault="00264E96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96" w:rsidRPr="000F5FBC" w:rsidRDefault="00264E96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11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E96" w:rsidRPr="000F5FBC" w:rsidRDefault="00264E9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</w:t>
            </w:r>
          </w:p>
        </w:tc>
      </w:tr>
      <w:tr w:rsidR="008D1609" w:rsidRPr="000F5FBC" w:rsidTr="008D1609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609" w:rsidRPr="000F5FBC" w:rsidRDefault="008D16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609" w:rsidRPr="000F5FBC" w:rsidRDefault="008D16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2(Б)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2(Н)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3(Б)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3(Н)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4(Б)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4(Н)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4(Р)</w:t>
            </w:r>
          </w:p>
        </w:tc>
      </w:tr>
      <w:tr w:rsidR="008D1609" w:rsidRPr="000F5FBC" w:rsidTr="008D160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6D58ED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 (Б, Н</w:t>
            </w:r>
            <w:r w:rsidR="008D1609"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– комплексная работа на </w:t>
            </w:r>
            <w:proofErr w:type="spellStart"/>
            <w:r w:rsidR="008D1609"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межпредметной</w:t>
            </w:r>
            <w:proofErr w:type="spellEnd"/>
            <w:r w:rsidR="008D1609"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1609" w:rsidRPr="000F5FBC" w:rsidTr="008D1609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Филология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 w:rsidP="009004BB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9004BB" w:rsidRPr="000F5FBC">
              <w:rPr>
                <w:rFonts w:ascii="Times New Roman" w:hAnsi="Times New Roman" w:cs="Times New Roman"/>
                <w:sz w:val="24"/>
                <w:szCs w:val="24"/>
              </w:rPr>
              <w:t>ый контрольный диктант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 w:rsidP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D44FB7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  <w:r w:rsidR="008D1609"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8D1609" w:rsidRPr="000F5FBC" w:rsidTr="008D1609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609" w:rsidRPr="000F5FBC" w:rsidRDefault="008D16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D44FB7" w:rsidP="00D44FB7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8D1609" w:rsidRPr="000F5FBC" w:rsidTr="008D1609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609" w:rsidRPr="000F5FBC" w:rsidRDefault="008D16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</w:t>
            </w: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A030E8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</w:t>
            </w:r>
            <w:r w:rsidRPr="000F5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 w:rsidR="008D1609" w:rsidRPr="000F5FB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D1609" w:rsidRPr="000F5FBC" w:rsidTr="008D160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D1609" w:rsidRPr="000F5FBC" w:rsidTr="008D160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75310D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A030E8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8D1609" w:rsidRPr="000F5FBC" w:rsidTr="008D1609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Искусство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7564C2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D44FB7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</w:tc>
      </w:tr>
      <w:tr w:rsidR="008D1609" w:rsidRPr="000F5FBC" w:rsidTr="008D1609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609" w:rsidRPr="000F5FBC" w:rsidRDefault="008D16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D44FB7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8D1609" w:rsidRPr="000F5FBC" w:rsidTr="008D160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9004BB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8D1609" w:rsidRPr="000F5FBC" w:rsidTr="008D160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AA144D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609" w:rsidRPr="000F5FBC" w:rsidRDefault="008D1609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BC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264E96" w:rsidRPr="000F5FBC" w:rsidRDefault="00264E96" w:rsidP="00264E96">
      <w:pPr>
        <w:tabs>
          <w:tab w:val="left" w:pos="513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627" w:rsidRPr="000F5FBC" w:rsidRDefault="00E11627">
      <w:pPr>
        <w:rPr>
          <w:i/>
          <w:sz w:val="24"/>
          <w:szCs w:val="24"/>
        </w:rPr>
      </w:pPr>
    </w:p>
    <w:sectPr w:rsidR="00E11627" w:rsidRPr="000F5FBC" w:rsidSect="00264E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4CF"/>
    <w:multiLevelType w:val="hybridMultilevel"/>
    <w:tmpl w:val="E16A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E96"/>
    <w:rsid w:val="00041BCA"/>
    <w:rsid w:val="00080F57"/>
    <w:rsid w:val="000A1B0C"/>
    <w:rsid w:val="000F5FBC"/>
    <w:rsid w:val="00144478"/>
    <w:rsid w:val="00147FA8"/>
    <w:rsid w:val="001507BE"/>
    <w:rsid w:val="001A292A"/>
    <w:rsid w:val="001B52C8"/>
    <w:rsid w:val="002104A4"/>
    <w:rsid w:val="002568D5"/>
    <w:rsid w:val="00264E96"/>
    <w:rsid w:val="00277F49"/>
    <w:rsid w:val="002C28A9"/>
    <w:rsid w:val="00325132"/>
    <w:rsid w:val="0034112C"/>
    <w:rsid w:val="00342E9F"/>
    <w:rsid w:val="003608F6"/>
    <w:rsid w:val="003721F2"/>
    <w:rsid w:val="003A3ECF"/>
    <w:rsid w:val="003A60BC"/>
    <w:rsid w:val="003C7C4B"/>
    <w:rsid w:val="003F6AA7"/>
    <w:rsid w:val="003F6FEC"/>
    <w:rsid w:val="00422D50"/>
    <w:rsid w:val="00447F7C"/>
    <w:rsid w:val="004642CB"/>
    <w:rsid w:val="004719EC"/>
    <w:rsid w:val="00471E98"/>
    <w:rsid w:val="00485023"/>
    <w:rsid w:val="004E1646"/>
    <w:rsid w:val="004F2F6A"/>
    <w:rsid w:val="005032D1"/>
    <w:rsid w:val="00580876"/>
    <w:rsid w:val="005B5CAA"/>
    <w:rsid w:val="005C2C8C"/>
    <w:rsid w:val="006014FA"/>
    <w:rsid w:val="00660306"/>
    <w:rsid w:val="00674395"/>
    <w:rsid w:val="00696760"/>
    <w:rsid w:val="006A7688"/>
    <w:rsid w:val="006D58ED"/>
    <w:rsid w:val="006D708F"/>
    <w:rsid w:val="006E36FE"/>
    <w:rsid w:val="0075310D"/>
    <w:rsid w:val="007564C2"/>
    <w:rsid w:val="007642AA"/>
    <w:rsid w:val="00774444"/>
    <w:rsid w:val="0078484E"/>
    <w:rsid w:val="007F138F"/>
    <w:rsid w:val="007F37BF"/>
    <w:rsid w:val="008563E8"/>
    <w:rsid w:val="00892B5C"/>
    <w:rsid w:val="008C0872"/>
    <w:rsid w:val="008D1609"/>
    <w:rsid w:val="008E5198"/>
    <w:rsid w:val="009004BB"/>
    <w:rsid w:val="009016EB"/>
    <w:rsid w:val="00916E9B"/>
    <w:rsid w:val="00942ABD"/>
    <w:rsid w:val="009573AA"/>
    <w:rsid w:val="00962630"/>
    <w:rsid w:val="009C7F73"/>
    <w:rsid w:val="00A030E8"/>
    <w:rsid w:val="00A03136"/>
    <w:rsid w:val="00A1611C"/>
    <w:rsid w:val="00A44926"/>
    <w:rsid w:val="00A56AD5"/>
    <w:rsid w:val="00AA144D"/>
    <w:rsid w:val="00AE7E23"/>
    <w:rsid w:val="00B71B64"/>
    <w:rsid w:val="00BD36A7"/>
    <w:rsid w:val="00C42804"/>
    <w:rsid w:val="00CC3E2C"/>
    <w:rsid w:val="00D26DEC"/>
    <w:rsid w:val="00D44FB7"/>
    <w:rsid w:val="00D8755D"/>
    <w:rsid w:val="00D87FF3"/>
    <w:rsid w:val="00E077E0"/>
    <w:rsid w:val="00E11627"/>
    <w:rsid w:val="00E25D6B"/>
    <w:rsid w:val="00EC0573"/>
    <w:rsid w:val="00F07230"/>
    <w:rsid w:val="00F1517A"/>
    <w:rsid w:val="00F80758"/>
    <w:rsid w:val="00FD5D66"/>
    <w:rsid w:val="00F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E96"/>
  </w:style>
  <w:style w:type="paragraph" w:styleId="a5">
    <w:name w:val="footer"/>
    <w:basedOn w:val="a"/>
    <w:link w:val="a6"/>
    <w:uiPriority w:val="99"/>
    <w:semiHidden/>
    <w:unhideWhenUsed/>
    <w:rsid w:val="0026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E96"/>
  </w:style>
  <w:style w:type="paragraph" w:customStyle="1" w:styleId="Default">
    <w:name w:val="Default"/>
    <w:rsid w:val="00264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264E9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2"/>
      <w:sz w:val="24"/>
      <w:szCs w:val="24"/>
      <w:lang w:eastAsia="zh-CN" w:bidi="hi-IN"/>
    </w:rPr>
  </w:style>
  <w:style w:type="paragraph" w:customStyle="1" w:styleId="1">
    <w:name w:val="Обычный (веб)1"/>
    <w:basedOn w:val="a"/>
    <w:rsid w:val="00264E96"/>
    <w:pPr>
      <w:widowControl w:val="0"/>
      <w:suppressAutoHyphens/>
      <w:spacing w:after="0" w:line="240" w:lineRule="auto"/>
    </w:pPr>
    <w:rPr>
      <w:rFonts w:ascii="Arial" w:eastAsia="Droid Sans Fallback" w:hAnsi="Arial" w:cs="Arial"/>
      <w:kern w:val="2"/>
      <w:sz w:val="20"/>
      <w:szCs w:val="20"/>
      <w:lang w:eastAsia="zh-CN" w:bidi="hi-IN"/>
    </w:rPr>
  </w:style>
  <w:style w:type="table" w:styleId="a8">
    <w:name w:val="Table Grid"/>
    <w:basedOn w:val="a1"/>
    <w:uiPriority w:val="59"/>
    <w:rsid w:val="00264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E25D6B"/>
    <w:pPr>
      <w:widowControl w:val="0"/>
      <w:suppressAutoHyphens/>
      <w:spacing w:line="240" w:lineRule="auto"/>
      <w:ind w:left="720"/>
      <w:contextualSpacing/>
    </w:pPr>
    <w:rPr>
      <w:rFonts w:ascii="Calibri" w:eastAsia="Times New Roman" w:hAnsi="Calibri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5676</Words>
  <Characters>32356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96</cp:revision>
  <cp:lastPrinted>2018-10-17T00:06:00Z</cp:lastPrinted>
  <dcterms:created xsi:type="dcterms:W3CDTF">2018-10-14T02:13:00Z</dcterms:created>
  <dcterms:modified xsi:type="dcterms:W3CDTF">2018-10-17T00:23:00Z</dcterms:modified>
</cp:coreProperties>
</file>